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3F4" w:rsidRPr="00F81AA6" w:rsidRDefault="00B013F4" w:rsidP="00B013F4">
      <w:pPr>
        <w:spacing w:after="0" w:line="240" w:lineRule="auto"/>
        <w:jc w:val="center"/>
        <w:rPr>
          <w:rFonts w:ascii="Times New Roman" w:eastAsia="Times New Roman" w:hAnsi="Times New Roman" w:cs="Times New Roman"/>
          <w:sz w:val="24"/>
          <w:szCs w:val="24"/>
        </w:rPr>
      </w:pPr>
      <w:r w:rsidRPr="00F81AA6">
        <w:rPr>
          <w:rFonts w:ascii="Times New Roman" w:hAnsi="Times New Roman" w:cs="Times New Roman"/>
          <w:sz w:val="24"/>
          <w:szCs w:val="24"/>
        </w:rPr>
        <w:t xml:space="preserve">Государственное бюджетное </w:t>
      </w:r>
      <w:r w:rsidRPr="00F81AA6">
        <w:rPr>
          <w:rFonts w:ascii="Times New Roman" w:eastAsia="Times New Roman" w:hAnsi="Times New Roman" w:cs="Times New Roman"/>
          <w:sz w:val="24"/>
          <w:szCs w:val="24"/>
        </w:rPr>
        <w:t>Государственное бюджетное общеобразовательное учреждение</w:t>
      </w:r>
    </w:p>
    <w:p w:rsidR="00B013F4" w:rsidRPr="00B013F4" w:rsidRDefault="00B013F4" w:rsidP="00B013F4">
      <w:pPr>
        <w:pBdr>
          <w:bottom w:val="single" w:sz="12" w:space="1" w:color="auto"/>
        </w:pBdr>
        <w:spacing w:after="0" w:line="240" w:lineRule="auto"/>
        <w:jc w:val="center"/>
        <w:rPr>
          <w:rFonts w:ascii="Times New Roman" w:eastAsia="Times New Roman" w:hAnsi="Times New Roman" w:cs="Times New Roman"/>
          <w:sz w:val="24"/>
          <w:szCs w:val="24"/>
        </w:rPr>
      </w:pPr>
      <w:r w:rsidRPr="00F81AA6">
        <w:rPr>
          <w:rFonts w:ascii="Times New Roman" w:eastAsia="Times New Roman" w:hAnsi="Times New Roman" w:cs="Times New Roman"/>
          <w:sz w:val="24"/>
          <w:szCs w:val="24"/>
        </w:rPr>
        <w:t>«Менделеевская школа для детей с ограниченными возможностями здоровья»</w:t>
      </w:r>
    </w:p>
    <w:tbl>
      <w:tblPr>
        <w:tblpPr w:leftFromText="180" w:rightFromText="180" w:vertAnchor="page" w:horzAnchor="margin" w:tblpY="2112"/>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0"/>
        <w:gridCol w:w="5360"/>
        <w:gridCol w:w="4929"/>
      </w:tblGrid>
      <w:tr w:rsidR="00B013F4" w:rsidRPr="00F81AA6" w:rsidTr="000E385A">
        <w:trPr>
          <w:trHeight w:val="1113"/>
        </w:trPr>
        <w:tc>
          <w:tcPr>
            <w:tcW w:w="5360" w:type="dxa"/>
            <w:tcBorders>
              <w:top w:val="nil"/>
              <w:left w:val="nil"/>
              <w:bottom w:val="nil"/>
              <w:right w:val="nil"/>
            </w:tcBorders>
          </w:tcPr>
          <w:p w:rsidR="00B013F4" w:rsidRPr="00F81AA6" w:rsidRDefault="00B013F4" w:rsidP="000E385A">
            <w:pPr>
              <w:spacing w:after="0" w:line="240" w:lineRule="auto"/>
              <w:rPr>
                <w:rFonts w:ascii="Times New Roman" w:hAnsi="Times New Roman" w:cs="Times New Roman"/>
                <w:sz w:val="24"/>
                <w:szCs w:val="24"/>
              </w:rPr>
            </w:pPr>
            <w:r w:rsidRPr="00F81AA6">
              <w:rPr>
                <w:rFonts w:ascii="Times New Roman" w:hAnsi="Times New Roman" w:cs="Times New Roman"/>
                <w:sz w:val="24"/>
                <w:szCs w:val="24"/>
              </w:rPr>
              <w:t>Рассмотрено на заседании ШМО учителей</w:t>
            </w:r>
          </w:p>
          <w:p w:rsidR="00B013F4" w:rsidRPr="00F81AA6" w:rsidRDefault="00B013F4" w:rsidP="000E385A">
            <w:pPr>
              <w:spacing w:after="0" w:line="240" w:lineRule="auto"/>
              <w:rPr>
                <w:rFonts w:ascii="Times New Roman" w:hAnsi="Times New Roman" w:cs="Times New Roman"/>
                <w:sz w:val="24"/>
                <w:szCs w:val="24"/>
              </w:rPr>
            </w:pPr>
            <w:r w:rsidRPr="00F81AA6">
              <w:rPr>
                <w:rFonts w:ascii="Times New Roman" w:hAnsi="Times New Roman" w:cs="Times New Roman"/>
                <w:sz w:val="24"/>
                <w:szCs w:val="24"/>
              </w:rPr>
              <w:t>начальных классовГБОУ «Менделеевская</w:t>
            </w:r>
          </w:p>
          <w:p w:rsidR="00B013F4" w:rsidRPr="00F81AA6" w:rsidRDefault="00B013F4" w:rsidP="000E385A">
            <w:pPr>
              <w:spacing w:after="0" w:line="240" w:lineRule="auto"/>
              <w:rPr>
                <w:rFonts w:ascii="Times New Roman" w:hAnsi="Times New Roman" w:cs="Times New Roman"/>
                <w:sz w:val="24"/>
                <w:szCs w:val="24"/>
              </w:rPr>
            </w:pPr>
            <w:r w:rsidRPr="00F81AA6">
              <w:rPr>
                <w:rFonts w:ascii="Times New Roman" w:hAnsi="Times New Roman" w:cs="Times New Roman"/>
                <w:sz w:val="24"/>
                <w:szCs w:val="24"/>
              </w:rPr>
              <w:t xml:space="preserve"> школа для детей с ограниченными возможностями здоровья»</w:t>
            </w:r>
          </w:p>
          <w:p w:rsidR="00B013F4" w:rsidRPr="00F81AA6" w:rsidRDefault="00B013F4" w:rsidP="000E385A">
            <w:pPr>
              <w:spacing w:after="0" w:line="240" w:lineRule="auto"/>
              <w:rPr>
                <w:rFonts w:ascii="Times New Roman" w:hAnsi="Times New Roman" w:cs="Times New Roman"/>
                <w:sz w:val="24"/>
                <w:szCs w:val="24"/>
              </w:rPr>
            </w:pPr>
            <w:r w:rsidRPr="00F81AA6">
              <w:rPr>
                <w:rFonts w:ascii="Times New Roman" w:hAnsi="Times New Roman" w:cs="Times New Roman"/>
                <w:sz w:val="24"/>
                <w:szCs w:val="24"/>
              </w:rPr>
              <w:t>Рук</w:t>
            </w:r>
            <w:r>
              <w:rPr>
                <w:rFonts w:ascii="Times New Roman" w:hAnsi="Times New Roman" w:cs="Times New Roman"/>
                <w:sz w:val="24"/>
                <w:szCs w:val="24"/>
              </w:rPr>
              <w:t>оводитель____________/Шарашкина В.Н.</w:t>
            </w:r>
            <w:r w:rsidRPr="00F81AA6">
              <w:rPr>
                <w:rFonts w:ascii="Times New Roman" w:hAnsi="Times New Roman" w:cs="Times New Roman"/>
                <w:sz w:val="24"/>
                <w:szCs w:val="24"/>
              </w:rPr>
              <w:t>./</w:t>
            </w:r>
          </w:p>
          <w:p w:rsidR="00B013F4" w:rsidRPr="00F81AA6" w:rsidRDefault="00B013F4" w:rsidP="000E385A">
            <w:pPr>
              <w:spacing w:after="0" w:line="240" w:lineRule="auto"/>
              <w:rPr>
                <w:rFonts w:ascii="Times New Roman" w:hAnsi="Times New Roman" w:cs="Times New Roman"/>
                <w:sz w:val="24"/>
                <w:szCs w:val="24"/>
              </w:rPr>
            </w:pPr>
            <w:r w:rsidRPr="00F81AA6">
              <w:rPr>
                <w:rFonts w:ascii="Times New Roman" w:hAnsi="Times New Roman" w:cs="Times New Roman"/>
                <w:sz w:val="24"/>
                <w:szCs w:val="24"/>
              </w:rPr>
              <w:t>« 2</w:t>
            </w:r>
            <w:r>
              <w:rPr>
                <w:rFonts w:ascii="Times New Roman" w:hAnsi="Times New Roman" w:cs="Times New Roman"/>
                <w:sz w:val="24"/>
                <w:szCs w:val="24"/>
              </w:rPr>
              <w:t>9» августа 2023</w:t>
            </w:r>
            <w:r w:rsidRPr="00F81AA6">
              <w:rPr>
                <w:rFonts w:ascii="Times New Roman" w:hAnsi="Times New Roman" w:cs="Times New Roman"/>
                <w:sz w:val="24"/>
                <w:szCs w:val="24"/>
              </w:rPr>
              <w:t xml:space="preserve"> г.</w:t>
            </w:r>
          </w:p>
          <w:p w:rsidR="00B013F4" w:rsidRPr="00F81AA6" w:rsidRDefault="00B013F4" w:rsidP="000E385A">
            <w:pPr>
              <w:spacing w:after="0" w:line="240" w:lineRule="auto"/>
              <w:rPr>
                <w:rFonts w:ascii="Times New Roman" w:hAnsi="Times New Roman" w:cs="Times New Roman"/>
                <w:sz w:val="24"/>
                <w:szCs w:val="24"/>
              </w:rPr>
            </w:pPr>
          </w:p>
        </w:tc>
        <w:tc>
          <w:tcPr>
            <w:tcW w:w="5360" w:type="dxa"/>
            <w:tcBorders>
              <w:top w:val="nil"/>
              <w:left w:val="nil"/>
              <w:bottom w:val="nil"/>
              <w:right w:val="nil"/>
            </w:tcBorders>
          </w:tcPr>
          <w:p w:rsidR="00B013F4" w:rsidRDefault="00B013F4" w:rsidP="000E38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«Согласовано»                             </w:t>
            </w:r>
          </w:p>
          <w:p w:rsidR="00B013F4" w:rsidRDefault="00B013F4" w:rsidP="000E38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Заместитель руководителя по УВР</w:t>
            </w:r>
          </w:p>
          <w:p w:rsidR="00B013F4" w:rsidRDefault="00B013F4" w:rsidP="000E38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ГБОУ «Менделеевская школа для детей с ограниченными возможностями здоровья»</w:t>
            </w:r>
          </w:p>
          <w:p w:rsidR="00B013F4" w:rsidRDefault="00B013F4" w:rsidP="000E38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______________________ /Ахметзянова Г.Х./ </w:t>
            </w:r>
          </w:p>
          <w:p w:rsidR="00B013F4" w:rsidRDefault="00B013F4" w:rsidP="000E38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«29» августа 2023г.</w:t>
            </w:r>
          </w:p>
        </w:tc>
        <w:tc>
          <w:tcPr>
            <w:tcW w:w="4929" w:type="dxa"/>
            <w:tcBorders>
              <w:top w:val="nil"/>
              <w:left w:val="nil"/>
              <w:bottom w:val="nil"/>
              <w:right w:val="nil"/>
            </w:tcBorders>
          </w:tcPr>
          <w:p w:rsidR="00B013F4" w:rsidRDefault="00B013F4" w:rsidP="000E38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«Утверждено»                            </w:t>
            </w:r>
          </w:p>
          <w:p w:rsidR="00B013F4" w:rsidRDefault="00B013F4" w:rsidP="000E38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Руководитель  ГБОУ «Менделеевская школа  для детей с ограниченными возможностями здоровья»</w:t>
            </w:r>
          </w:p>
          <w:p w:rsidR="00B013F4" w:rsidRDefault="00B013F4" w:rsidP="000E38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vertAlign w:val="subscript"/>
                <w:lang w:eastAsia="en-US"/>
              </w:rPr>
              <w:softHyphen/>
            </w:r>
            <w:r>
              <w:rPr>
                <w:rFonts w:ascii="Times New Roman" w:hAnsi="Times New Roman" w:cs="Times New Roman"/>
                <w:sz w:val="24"/>
                <w:szCs w:val="24"/>
                <w:vertAlign w:val="subscript"/>
                <w:lang w:eastAsia="en-US"/>
              </w:rPr>
              <w:softHyphen/>
            </w:r>
            <w:r>
              <w:rPr>
                <w:rFonts w:ascii="Times New Roman" w:hAnsi="Times New Roman" w:cs="Times New Roman"/>
                <w:sz w:val="24"/>
                <w:szCs w:val="24"/>
                <w:vertAlign w:val="subscript"/>
                <w:lang w:eastAsia="en-US"/>
              </w:rPr>
              <w:softHyphen/>
            </w:r>
            <w:r>
              <w:rPr>
                <w:rFonts w:ascii="Times New Roman" w:hAnsi="Times New Roman" w:cs="Times New Roman"/>
                <w:sz w:val="24"/>
                <w:szCs w:val="24"/>
                <w:vertAlign w:val="subscript"/>
                <w:lang w:eastAsia="en-US"/>
              </w:rPr>
              <w:softHyphen/>
            </w:r>
            <w:r>
              <w:rPr>
                <w:lang w:eastAsia="en-US"/>
              </w:rPr>
              <w:t xml:space="preserve"> ________________</w:t>
            </w:r>
            <w:r>
              <w:rPr>
                <w:rFonts w:ascii="Times New Roman" w:hAnsi="Times New Roman" w:cs="Times New Roman"/>
                <w:sz w:val="24"/>
                <w:szCs w:val="24"/>
                <w:lang w:eastAsia="en-US"/>
              </w:rPr>
              <w:t xml:space="preserve">___/Тихонова Н.В../   </w:t>
            </w:r>
          </w:p>
          <w:p w:rsidR="00B013F4" w:rsidRDefault="00B013F4" w:rsidP="000E38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Приказ № 110 от  «31» августа 2023 г.</w:t>
            </w:r>
          </w:p>
        </w:tc>
      </w:tr>
    </w:tbl>
    <w:p w:rsidR="00B013F4" w:rsidRPr="00F81AA6" w:rsidRDefault="00B013F4" w:rsidP="00B013F4">
      <w:pPr>
        <w:spacing w:before="100" w:beforeAutospacing="1" w:after="0" w:line="240" w:lineRule="auto"/>
        <w:rPr>
          <w:rFonts w:ascii="Times New Roman" w:hAnsi="Times New Roman" w:cs="Times New Roman"/>
          <w:bCs/>
          <w:sz w:val="24"/>
          <w:szCs w:val="24"/>
        </w:rPr>
      </w:pPr>
    </w:p>
    <w:p w:rsidR="00B013F4" w:rsidRPr="00F81AA6" w:rsidRDefault="00B013F4" w:rsidP="00B013F4">
      <w:pPr>
        <w:spacing w:before="100" w:beforeAutospacing="1" w:after="0" w:line="240" w:lineRule="auto"/>
        <w:rPr>
          <w:rFonts w:ascii="Times New Roman" w:hAnsi="Times New Roman" w:cs="Times New Roman"/>
          <w:bCs/>
          <w:sz w:val="24"/>
          <w:szCs w:val="24"/>
        </w:rPr>
      </w:pPr>
    </w:p>
    <w:p w:rsidR="00B013F4" w:rsidRPr="00F81AA6" w:rsidRDefault="00B013F4" w:rsidP="00B013F4">
      <w:pPr>
        <w:spacing w:before="100" w:beforeAutospacing="1" w:after="0" w:line="240" w:lineRule="auto"/>
        <w:jc w:val="center"/>
        <w:rPr>
          <w:rFonts w:ascii="Times New Roman" w:hAnsi="Times New Roman" w:cs="Times New Roman"/>
          <w:bCs/>
          <w:sz w:val="24"/>
          <w:szCs w:val="24"/>
        </w:rPr>
      </w:pPr>
      <w:r w:rsidRPr="00F81AA6">
        <w:rPr>
          <w:rFonts w:ascii="Times New Roman" w:hAnsi="Times New Roman" w:cs="Times New Roman"/>
          <w:bCs/>
          <w:sz w:val="24"/>
          <w:szCs w:val="24"/>
        </w:rPr>
        <w:t>РАБОЧАЯ ПРОГРАММА</w:t>
      </w:r>
    </w:p>
    <w:p w:rsidR="00B013F4" w:rsidRPr="009B3DAF" w:rsidRDefault="00B013F4" w:rsidP="00B013F4">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Мусикаевой Юлии Шавкатовны</w:t>
      </w:r>
    </w:p>
    <w:p w:rsidR="00B013F4" w:rsidRPr="009B3DAF" w:rsidRDefault="00B013F4" w:rsidP="00B013F4">
      <w:pPr>
        <w:spacing w:after="0"/>
        <w:jc w:val="center"/>
        <w:rPr>
          <w:rFonts w:ascii="Times New Roman" w:eastAsia="Times New Roman" w:hAnsi="Times New Roman" w:cs="Times New Roman"/>
          <w:sz w:val="28"/>
          <w:szCs w:val="28"/>
        </w:rPr>
      </w:pPr>
      <w:r w:rsidRPr="009B3DAF">
        <w:rPr>
          <w:rFonts w:ascii="Times New Roman" w:eastAsia="Times New Roman" w:hAnsi="Times New Roman" w:cs="Times New Roman"/>
          <w:sz w:val="28"/>
          <w:szCs w:val="28"/>
        </w:rPr>
        <w:t>учит</w:t>
      </w:r>
      <w:r>
        <w:rPr>
          <w:rFonts w:ascii="Times New Roman" w:eastAsia="Times New Roman" w:hAnsi="Times New Roman" w:cs="Times New Roman"/>
          <w:sz w:val="28"/>
          <w:szCs w:val="28"/>
        </w:rPr>
        <w:t>еля начальных классов</w:t>
      </w:r>
    </w:p>
    <w:p w:rsidR="00B013F4" w:rsidRDefault="00B013F4" w:rsidP="00B013F4">
      <w:pPr>
        <w:spacing w:after="0"/>
        <w:jc w:val="center"/>
        <w:rPr>
          <w:rFonts w:ascii="Times New Roman" w:eastAsia="Times New Roman" w:hAnsi="Times New Roman" w:cs="Times New Roman"/>
          <w:sz w:val="28"/>
          <w:szCs w:val="28"/>
        </w:rPr>
      </w:pPr>
      <w:r w:rsidRPr="009B3DAF">
        <w:rPr>
          <w:rFonts w:ascii="Times New Roman" w:eastAsia="Times New Roman" w:hAnsi="Times New Roman" w:cs="Times New Roman"/>
          <w:sz w:val="28"/>
          <w:szCs w:val="28"/>
        </w:rPr>
        <w:t>по ручному труду</w:t>
      </w:r>
    </w:p>
    <w:p w:rsidR="00B013F4" w:rsidRPr="009B3DAF" w:rsidRDefault="00B013F4" w:rsidP="00B013F4">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 класс</w:t>
      </w:r>
    </w:p>
    <w:p w:rsidR="00B013F4" w:rsidRPr="00F81AA6" w:rsidRDefault="00B013F4" w:rsidP="00B013F4">
      <w:pPr>
        <w:spacing w:before="100" w:after="0" w:line="240" w:lineRule="auto"/>
        <w:rPr>
          <w:rFonts w:ascii="Times New Roman" w:hAnsi="Times New Roman" w:cs="Times New Roman"/>
          <w:sz w:val="24"/>
          <w:szCs w:val="24"/>
        </w:rPr>
      </w:pPr>
    </w:p>
    <w:p w:rsidR="00B013F4" w:rsidRPr="00F81AA6" w:rsidRDefault="00B013F4" w:rsidP="00B013F4">
      <w:pPr>
        <w:spacing w:before="100" w:after="0" w:line="240" w:lineRule="auto"/>
        <w:jc w:val="right"/>
        <w:rPr>
          <w:rFonts w:ascii="Times New Roman" w:hAnsi="Times New Roman" w:cs="Times New Roman"/>
          <w:sz w:val="24"/>
          <w:szCs w:val="24"/>
        </w:rPr>
      </w:pPr>
    </w:p>
    <w:p w:rsidR="00B013F4" w:rsidRPr="00F81AA6" w:rsidRDefault="00B013F4" w:rsidP="00B013F4">
      <w:pPr>
        <w:spacing w:after="0" w:line="240" w:lineRule="auto"/>
        <w:jc w:val="right"/>
        <w:rPr>
          <w:rFonts w:ascii="Times New Roman" w:hAnsi="Times New Roman" w:cs="Times New Roman"/>
          <w:sz w:val="24"/>
          <w:szCs w:val="24"/>
        </w:rPr>
      </w:pPr>
      <w:r w:rsidRPr="00F81AA6">
        <w:rPr>
          <w:rFonts w:ascii="Times New Roman" w:hAnsi="Times New Roman" w:cs="Times New Roman"/>
          <w:sz w:val="24"/>
          <w:szCs w:val="24"/>
        </w:rPr>
        <w:t xml:space="preserve">Рассмотрено на заседании </w:t>
      </w:r>
    </w:p>
    <w:p w:rsidR="00B013F4" w:rsidRPr="00F81AA6" w:rsidRDefault="00B013F4" w:rsidP="00B013F4">
      <w:pPr>
        <w:spacing w:after="0" w:line="240" w:lineRule="auto"/>
        <w:jc w:val="right"/>
        <w:rPr>
          <w:rFonts w:ascii="Times New Roman" w:hAnsi="Times New Roman" w:cs="Times New Roman"/>
          <w:sz w:val="24"/>
          <w:szCs w:val="24"/>
        </w:rPr>
      </w:pPr>
      <w:r w:rsidRPr="00F81AA6">
        <w:rPr>
          <w:rFonts w:ascii="Times New Roman" w:hAnsi="Times New Roman" w:cs="Times New Roman"/>
          <w:sz w:val="24"/>
          <w:szCs w:val="24"/>
        </w:rPr>
        <w:t xml:space="preserve">                                                                                                                                          педагогического совета                                      </w:t>
      </w:r>
    </w:p>
    <w:p w:rsidR="00B013F4" w:rsidRPr="00F81AA6" w:rsidRDefault="00B013F4" w:rsidP="00B013F4">
      <w:pPr>
        <w:spacing w:after="0" w:line="240" w:lineRule="auto"/>
        <w:jc w:val="right"/>
        <w:rPr>
          <w:rFonts w:ascii="Times New Roman" w:hAnsi="Times New Roman" w:cs="Times New Roman"/>
          <w:sz w:val="24"/>
          <w:szCs w:val="24"/>
        </w:rPr>
      </w:pPr>
      <w:r w:rsidRPr="00F81AA6">
        <w:rPr>
          <w:rFonts w:ascii="Times New Roman" w:hAnsi="Times New Roman" w:cs="Times New Roman"/>
          <w:sz w:val="24"/>
          <w:szCs w:val="24"/>
        </w:rPr>
        <w:t>протокол №</w:t>
      </w:r>
      <w:r>
        <w:rPr>
          <w:rFonts w:ascii="Times New Roman" w:hAnsi="Times New Roman" w:cs="Times New Roman"/>
          <w:sz w:val="24"/>
          <w:szCs w:val="24"/>
        </w:rPr>
        <w:t xml:space="preserve"> 1</w:t>
      </w:r>
    </w:p>
    <w:p w:rsidR="00B013F4" w:rsidRPr="00F81AA6" w:rsidRDefault="00B013F4" w:rsidP="00B013F4">
      <w:pPr>
        <w:spacing w:after="0" w:line="240" w:lineRule="auto"/>
        <w:jc w:val="right"/>
        <w:rPr>
          <w:rFonts w:ascii="Times New Roman" w:hAnsi="Times New Roman" w:cs="Times New Roman"/>
          <w:sz w:val="24"/>
          <w:szCs w:val="24"/>
        </w:rPr>
      </w:pPr>
      <w:r w:rsidRPr="00F81AA6">
        <w:rPr>
          <w:rFonts w:ascii="Times New Roman" w:hAnsi="Times New Roman" w:cs="Times New Roman"/>
          <w:sz w:val="24"/>
          <w:szCs w:val="24"/>
        </w:rPr>
        <w:t>от «</w:t>
      </w:r>
      <w:r>
        <w:rPr>
          <w:rFonts w:ascii="Times New Roman" w:hAnsi="Times New Roman" w:cs="Times New Roman"/>
          <w:sz w:val="24"/>
          <w:szCs w:val="24"/>
        </w:rPr>
        <w:t xml:space="preserve"> 31</w:t>
      </w:r>
      <w:r w:rsidRPr="00F81AA6">
        <w:rPr>
          <w:rFonts w:ascii="Times New Roman" w:hAnsi="Times New Roman" w:cs="Times New Roman"/>
          <w:sz w:val="24"/>
          <w:szCs w:val="24"/>
        </w:rPr>
        <w:t>» августа</w:t>
      </w:r>
      <w:r>
        <w:rPr>
          <w:rFonts w:ascii="Times New Roman" w:hAnsi="Times New Roman" w:cs="Times New Roman"/>
          <w:sz w:val="24"/>
          <w:szCs w:val="24"/>
        </w:rPr>
        <w:t xml:space="preserve"> 2023</w:t>
      </w:r>
      <w:r w:rsidRPr="00F81AA6">
        <w:rPr>
          <w:rFonts w:ascii="Times New Roman" w:hAnsi="Times New Roman" w:cs="Times New Roman"/>
          <w:sz w:val="24"/>
          <w:szCs w:val="24"/>
        </w:rPr>
        <w:t>г.</w:t>
      </w:r>
    </w:p>
    <w:p w:rsidR="00B013F4" w:rsidRPr="00F81AA6" w:rsidRDefault="00B013F4" w:rsidP="00B013F4">
      <w:pPr>
        <w:spacing w:after="0" w:line="240" w:lineRule="auto"/>
        <w:jc w:val="center"/>
        <w:rPr>
          <w:rFonts w:ascii="Times New Roman" w:hAnsi="Times New Roman" w:cs="Times New Roman"/>
          <w:sz w:val="24"/>
          <w:szCs w:val="24"/>
        </w:rPr>
      </w:pPr>
    </w:p>
    <w:p w:rsidR="00B013F4" w:rsidRPr="00F81AA6" w:rsidRDefault="00B013F4" w:rsidP="00B013F4">
      <w:pPr>
        <w:spacing w:after="0" w:line="240" w:lineRule="auto"/>
        <w:jc w:val="center"/>
        <w:rPr>
          <w:rFonts w:ascii="Times New Roman" w:hAnsi="Times New Roman" w:cs="Times New Roman"/>
          <w:sz w:val="24"/>
          <w:szCs w:val="24"/>
        </w:rPr>
      </w:pPr>
    </w:p>
    <w:p w:rsidR="00B013F4" w:rsidRPr="00F81AA6" w:rsidRDefault="00B013F4" w:rsidP="00B013F4">
      <w:pPr>
        <w:spacing w:after="0" w:line="240" w:lineRule="auto"/>
        <w:jc w:val="center"/>
        <w:rPr>
          <w:rFonts w:ascii="Times New Roman" w:hAnsi="Times New Roman" w:cs="Times New Roman"/>
          <w:sz w:val="24"/>
          <w:szCs w:val="24"/>
        </w:rPr>
      </w:pPr>
    </w:p>
    <w:p w:rsidR="00B013F4" w:rsidRPr="00F81AA6" w:rsidRDefault="00B013F4" w:rsidP="00B013F4">
      <w:pPr>
        <w:spacing w:after="0" w:line="240" w:lineRule="auto"/>
        <w:jc w:val="center"/>
        <w:rPr>
          <w:rFonts w:ascii="Times New Roman" w:hAnsi="Times New Roman" w:cs="Times New Roman"/>
          <w:sz w:val="24"/>
          <w:szCs w:val="24"/>
        </w:rPr>
      </w:pPr>
    </w:p>
    <w:p w:rsidR="00B013F4" w:rsidRDefault="00B013F4" w:rsidP="00B013F4">
      <w:pPr>
        <w:spacing w:after="0" w:line="240" w:lineRule="auto"/>
        <w:jc w:val="center"/>
        <w:rPr>
          <w:rFonts w:ascii="Times New Roman" w:hAnsi="Times New Roman" w:cs="Times New Roman"/>
          <w:sz w:val="24"/>
          <w:szCs w:val="24"/>
        </w:rPr>
      </w:pPr>
    </w:p>
    <w:p w:rsidR="00B013F4" w:rsidRPr="00B013F4" w:rsidRDefault="00B013F4" w:rsidP="00B013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2023-2024</w:t>
      </w:r>
      <w:r w:rsidRPr="00F81AA6">
        <w:rPr>
          <w:rFonts w:ascii="Times New Roman" w:hAnsi="Times New Roman" w:cs="Times New Roman"/>
          <w:sz w:val="24"/>
          <w:szCs w:val="24"/>
        </w:rPr>
        <w:t>учебный год</w:t>
      </w:r>
    </w:p>
    <w:p w:rsidR="00B013F4" w:rsidRDefault="00B013F4" w:rsidP="00267629">
      <w:pPr>
        <w:spacing w:after="0" w:line="240" w:lineRule="auto"/>
        <w:jc w:val="right"/>
        <w:rPr>
          <w:rFonts w:ascii="Times New Roman" w:eastAsia="Times New Roman" w:hAnsi="Times New Roman" w:cs="Times New Roman"/>
          <w:b/>
          <w:bCs/>
          <w:sz w:val="28"/>
          <w:szCs w:val="28"/>
        </w:rPr>
      </w:pPr>
    </w:p>
    <w:p w:rsidR="00B013F4" w:rsidRDefault="00B013F4" w:rsidP="00267629">
      <w:pPr>
        <w:spacing w:after="0" w:line="240" w:lineRule="auto"/>
        <w:jc w:val="right"/>
        <w:rPr>
          <w:rFonts w:ascii="Times New Roman" w:eastAsia="Times New Roman" w:hAnsi="Times New Roman" w:cs="Times New Roman"/>
          <w:b/>
          <w:bCs/>
          <w:sz w:val="28"/>
          <w:szCs w:val="28"/>
        </w:rPr>
      </w:pPr>
    </w:p>
    <w:sdt>
      <w:sdtPr>
        <w:rPr>
          <w:rFonts w:ascii="Calibri" w:eastAsia="Calibri" w:hAnsi="Calibri" w:cs="Calibri"/>
          <w:color w:val="auto"/>
          <w:sz w:val="22"/>
          <w:szCs w:val="22"/>
        </w:rPr>
        <w:id w:val="-1897426610"/>
        <w:docPartObj>
          <w:docPartGallery w:val="Table of Contents"/>
          <w:docPartUnique/>
        </w:docPartObj>
      </w:sdtPr>
      <w:sdtEndPr>
        <w:rPr>
          <w:b/>
          <w:bCs/>
        </w:rPr>
      </w:sdtEndPr>
      <w:sdtContent>
        <w:p w:rsidR="005A6A7D" w:rsidRPr="005A6A7D" w:rsidRDefault="005A6A7D" w:rsidP="005A6A7D">
          <w:pPr>
            <w:pStyle w:val="a9"/>
            <w:jc w:val="center"/>
            <w:rPr>
              <w:rFonts w:ascii="Times New Roman" w:hAnsi="Times New Roman" w:cs="Times New Roman"/>
              <w:b/>
              <w:bCs/>
              <w:color w:val="auto"/>
              <w:sz w:val="28"/>
              <w:szCs w:val="28"/>
            </w:rPr>
          </w:pPr>
          <w:r w:rsidRPr="005A6A7D">
            <w:rPr>
              <w:rFonts w:ascii="Times New Roman" w:hAnsi="Times New Roman" w:cs="Times New Roman"/>
              <w:b/>
              <w:bCs/>
              <w:color w:val="auto"/>
              <w:sz w:val="28"/>
              <w:szCs w:val="28"/>
            </w:rPr>
            <w:t>ОГЛАВЛЕНИЕ</w:t>
          </w:r>
        </w:p>
        <w:p w:rsidR="005A6A7D" w:rsidRPr="005A6A7D" w:rsidRDefault="005A6A7D" w:rsidP="005A6A7D"/>
        <w:p w:rsidR="005A6A7D" w:rsidRPr="005A6A7D" w:rsidRDefault="005E2359" w:rsidP="005A6A7D">
          <w:pPr>
            <w:pStyle w:val="15"/>
            <w:spacing w:line="360" w:lineRule="auto"/>
            <w:rPr>
              <w:rFonts w:ascii="Times New Roman" w:eastAsiaTheme="minorEastAsia" w:hAnsi="Times New Roman" w:cs="Times New Roman"/>
              <w:noProof/>
              <w:kern w:val="2"/>
              <w:sz w:val="28"/>
              <w:szCs w:val="28"/>
            </w:rPr>
          </w:pPr>
          <w:r w:rsidRPr="005E2359">
            <w:fldChar w:fldCharType="begin"/>
          </w:r>
          <w:r w:rsidR="005A6A7D">
            <w:instrText xml:space="preserve"> TOC \o "1-3" \h \z \u </w:instrText>
          </w:r>
          <w:r w:rsidRPr="005E2359">
            <w:fldChar w:fldCharType="separate"/>
          </w:r>
          <w:hyperlink w:anchor="_Toc144123539" w:history="1">
            <w:r w:rsidR="005A6A7D" w:rsidRPr="005A6A7D">
              <w:rPr>
                <w:rStyle w:val="a6"/>
                <w:rFonts w:ascii="Times New Roman" w:eastAsia="Times New Roman" w:hAnsi="Times New Roman" w:cs="Times New Roman"/>
                <w:noProof/>
                <w:sz w:val="28"/>
                <w:szCs w:val="28"/>
              </w:rPr>
              <w:t>I.</w:t>
            </w:r>
            <w:r w:rsidR="005A6A7D" w:rsidRPr="005A6A7D">
              <w:rPr>
                <w:rFonts w:ascii="Times New Roman" w:eastAsiaTheme="minorEastAsia" w:hAnsi="Times New Roman" w:cs="Times New Roman"/>
                <w:noProof/>
                <w:kern w:val="2"/>
                <w:sz w:val="28"/>
                <w:szCs w:val="28"/>
              </w:rPr>
              <w:tab/>
            </w:r>
            <w:r w:rsidR="005A6A7D" w:rsidRPr="005A6A7D">
              <w:rPr>
                <w:rStyle w:val="a6"/>
                <w:rFonts w:ascii="Times New Roman" w:eastAsia="Times New Roman" w:hAnsi="Times New Roman" w:cs="Times New Roman"/>
                <w:noProof/>
                <w:sz w:val="28"/>
                <w:szCs w:val="28"/>
              </w:rPr>
              <w:t>ПОЯСНИТЕЛЬНАЯ ЗАПИСКА</w:t>
            </w:r>
            <w:r w:rsidR="005A6A7D"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_Toc144123539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3</w:t>
            </w:r>
            <w:r w:rsidRPr="005A6A7D">
              <w:rPr>
                <w:rFonts w:ascii="Times New Roman" w:hAnsi="Times New Roman" w:cs="Times New Roman"/>
                <w:noProof/>
                <w:webHidden/>
                <w:sz w:val="28"/>
                <w:szCs w:val="28"/>
              </w:rPr>
              <w:fldChar w:fldCharType="end"/>
            </w:r>
          </w:hyperlink>
        </w:p>
        <w:p w:rsidR="005A6A7D" w:rsidRPr="005A6A7D" w:rsidRDefault="005E2359" w:rsidP="005A6A7D">
          <w:pPr>
            <w:pStyle w:val="15"/>
            <w:spacing w:line="360" w:lineRule="auto"/>
            <w:rPr>
              <w:rFonts w:ascii="Times New Roman" w:eastAsiaTheme="minorEastAsia" w:hAnsi="Times New Roman" w:cs="Times New Roman"/>
              <w:noProof/>
              <w:kern w:val="2"/>
              <w:sz w:val="28"/>
              <w:szCs w:val="28"/>
            </w:rPr>
          </w:pPr>
          <w:hyperlink w:anchor="_Toc144123540" w:history="1">
            <w:r w:rsidR="005A6A7D" w:rsidRPr="005A6A7D">
              <w:rPr>
                <w:rStyle w:val="a6"/>
                <w:rFonts w:ascii="Times New Roman" w:eastAsia="Times New Roman" w:hAnsi="Times New Roman" w:cs="Times New Roman"/>
                <w:noProof/>
                <w:sz w:val="28"/>
                <w:szCs w:val="28"/>
              </w:rPr>
              <w:t>II.</w:t>
            </w:r>
            <w:r w:rsidR="005A6A7D" w:rsidRPr="005A6A7D">
              <w:rPr>
                <w:rFonts w:ascii="Times New Roman" w:eastAsiaTheme="minorEastAsia" w:hAnsi="Times New Roman" w:cs="Times New Roman"/>
                <w:noProof/>
                <w:kern w:val="2"/>
                <w:sz w:val="28"/>
                <w:szCs w:val="28"/>
              </w:rPr>
              <w:tab/>
            </w:r>
            <w:r w:rsidR="005A6A7D" w:rsidRPr="005A6A7D">
              <w:rPr>
                <w:rStyle w:val="a6"/>
                <w:rFonts w:ascii="Times New Roman" w:eastAsia="Times New Roman" w:hAnsi="Times New Roman" w:cs="Times New Roman"/>
                <w:noProof/>
                <w:sz w:val="28"/>
                <w:szCs w:val="28"/>
              </w:rPr>
              <w:t>СОДЕРЖАНИЕ ОБУЧЕНИЯ</w:t>
            </w:r>
            <w:r w:rsidR="005A6A7D"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_Toc144123540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6</w:t>
            </w:r>
            <w:r w:rsidRPr="005A6A7D">
              <w:rPr>
                <w:rFonts w:ascii="Times New Roman" w:hAnsi="Times New Roman" w:cs="Times New Roman"/>
                <w:noProof/>
                <w:webHidden/>
                <w:sz w:val="28"/>
                <w:szCs w:val="28"/>
              </w:rPr>
              <w:fldChar w:fldCharType="end"/>
            </w:r>
          </w:hyperlink>
        </w:p>
        <w:p w:rsidR="005A6A7D" w:rsidRPr="005A6A7D" w:rsidRDefault="005E2359" w:rsidP="005A6A7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23541" w:history="1">
            <w:r w:rsidR="005A6A7D" w:rsidRPr="005A6A7D">
              <w:rPr>
                <w:rStyle w:val="a6"/>
                <w:rFonts w:ascii="Times New Roman" w:hAnsi="Times New Roman" w:cs="Times New Roman"/>
                <w:noProof/>
                <w:sz w:val="28"/>
                <w:szCs w:val="28"/>
              </w:rPr>
              <w:t>III.</w:t>
            </w:r>
            <w:r w:rsidR="005A6A7D" w:rsidRPr="005A6A7D">
              <w:rPr>
                <w:rFonts w:ascii="Times New Roman" w:eastAsiaTheme="minorEastAsia" w:hAnsi="Times New Roman" w:cs="Times New Roman"/>
                <w:noProof/>
                <w:kern w:val="2"/>
                <w:sz w:val="28"/>
                <w:szCs w:val="28"/>
              </w:rPr>
              <w:tab/>
            </w:r>
            <w:r w:rsidR="005A6A7D" w:rsidRPr="005A6A7D">
              <w:rPr>
                <w:rStyle w:val="a6"/>
                <w:rFonts w:ascii="Times New Roman" w:hAnsi="Times New Roman" w:cs="Times New Roman"/>
                <w:noProof/>
                <w:sz w:val="28"/>
                <w:szCs w:val="28"/>
              </w:rPr>
              <w:t>ПЛАНИРУЕМЫЕ РЕЗУЛЬТАТЫ</w:t>
            </w:r>
            <w:r w:rsidR="005A6A7D"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_Toc144123541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8</w:t>
            </w:r>
            <w:r w:rsidRPr="005A6A7D">
              <w:rPr>
                <w:rFonts w:ascii="Times New Roman" w:hAnsi="Times New Roman" w:cs="Times New Roman"/>
                <w:noProof/>
                <w:webHidden/>
                <w:sz w:val="28"/>
                <w:szCs w:val="28"/>
              </w:rPr>
              <w:fldChar w:fldCharType="end"/>
            </w:r>
          </w:hyperlink>
        </w:p>
        <w:p w:rsidR="005A6A7D" w:rsidRDefault="005E2359" w:rsidP="005A6A7D">
          <w:pPr>
            <w:pStyle w:val="15"/>
            <w:spacing w:line="360" w:lineRule="auto"/>
            <w:rPr>
              <w:rFonts w:asciiTheme="minorHAnsi" w:eastAsiaTheme="minorEastAsia" w:hAnsiTheme="minorHAnsi" w:cstheme="minorBidi"/>
              <w:noProof/>
              <w:kern w:val="2"/>
            </w:rPr>
          </w:pPr>
          <w:hyperlink w:anchor="_Toc144123542" w:history="1">
            <w:r w:rsidR="005A6A7D" w:rsidRPr="005A6A7D">
              <w:rPr>
                <w:rStyle w:val="a6"/>
                <w:rFonts w:ascii="Times New Roman" w:eastAsia="Times New Roman" w:hAnsi="Times New Roman" w:cs="Times New Roman"/>
                <w:noProof/>
                <w:sz w:val="28"/>
                <w:szCs w:val="28"/>
              </w:rPr>
              <w:t>IV.</w:t>
            </w:r>
            <w:r w:rsidR="005A6A7D" w:rsidRPr="005A6A7D">
              <w:rPr>
                <w:rFonts w:ascii="Times New Roman" w:eastAsiaTheme="minorEastAsia" w:hAnsi="Times New Roman" w:cs="Times New Roman"/>
                <w:noProof/>
                <w:kern w:val="2"/>
                <w:sz w:val="28"/>
                <w:szCs w:val="28"/>
              </w:rPr>
              <w:tab/>
            </w:r>
            <w:r w:rsidR="005A6A7D" w:rsidRPr="005A6A7D">
              <w:rPr>
                <w:rStyle w:val="a6"/>
                <w:rFonts w:ascii="Times New Roman" w:eastAsia="Times New Roman" w:hAnsi="Times New Roman" w:cs="Times New Roman"/>
                <w:noProof/>
                <w:sz w:val="28"/>
                <w:szCs w:val="28"/>
              </w:rPr>
              <w:t>ТЕМАТИЧЕСКОЕ ПЛАНИРОВАНИЕ</w:t>
            </w:r>
            <w:r w:rsidR="005A6A7D"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_Toc144123542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12</w:t>
            </w:r>
            <w:r w:rsidRPr="005A6A7D">
              <w:rPr>
                <w:rFonts w:ascii="Times New Roman" w:hAnsi="Times New Roman" w:cs="Times New Roman"/>
                <w:noProof/>
                <w:webHidden/>
                <w:sz w:val="28"/>
                <w:szCs w:val="28"/>
              </w:rPr>
              <w:fldChar w:fldCharType="end"/>
            </w:r>
          </w:hyperlink>
        </w:p>
        <w:p w:rsidR="005A6A7D" w:rsidRDefault="005E2359">
          <w:r>
            <w:rPr>
              <w:b/>
              <w:bCs/>
            </w:rPr>
            <w:fldChar w:fldCharType="end"/>
          </w:r>
        </w:p>
      </w:sdtContent>
    </w:sdt>
    <w:p w:rsidR="00915DB6" w:rsidRDefault="00C86601">
      <w:pPr>
        <w:spacing w:after="200" w:line="360" w:lineRule="auto"/>
        <w:jc w:val="center"/>
        <w:rPr>
          <w:rFonts w:ascii="Times New Roman" w:eastAsia="Times New Roman" w:hAnsi="Times New Roman" w:cs="Times New Roman"/>
          <w:sz w:val="24"/>
          <w:szCs w:val="24"/>
        </w:rPr>
      </w:pPr>
      <w:r>
        <w:br w:type="page"/>
      </w:r>
    </w:p>
    <w:p w:rsidR="00915DB6" w:rsidRDefault="00C86601" w:rsidP="00D2462C">
      <w:pPr>
        <w:pStyle w:val="1"/>
        <w:numPr>
          <w:ilvl w:val="0"/>
          <w:numId w:val="8"/>
        </w:numPr>
        <w:spacing w:after="240"/>
        <w:jc w:val="center"/>
        <w:rPr>
          <w:rFonts w:ascii="Times New Roman" w:eastAsia="Times New Roman" w:hAnsi="Times New Roman" w:cs="Times New Roman"/>
          <w:b/>
          <w:color w:val="000000"/>
          <w:sz w:val="28"/>
          <w:szCs w:val="28"/>
        </w:rPr>
      </w:pPr>
      <w:bookmarkStart w:id="0" w:name="_Toc144123539"/>
      <w:r>
        <w:rPr>
          <w:rFonts w:ascii="Times New Roman" w:eastAsia="Times New Roman" w:hAnsi="Times New Roman" w:cs="Times New Roman"/>
          <w:b/>
          <w:color w:val="000000"/>
          <w:sz w:val="28"/>
          <w:szCs w:val="28"/>
        </w:rPr>
        <w:lastRenderedPageBreak/>
        <w:t>ПОЯСНИТЕЛЬНАЯ ЗАПИСКА</w:t>
      </w:r>
      <w:bookmarkEnd w:id="0"/>
    </w:p>
    <w:p w:rsidR="00915DB6" w:rsidRDefault="00C86601">
      <w:pPr>
        <w:spacing w:after="0" w:line="360" w:lineRule="auto"/>
        <w:ind w:firstLine="709"/>
        <w:jc w:val="both"/>
        <w:rPr>
          <w:rFonts w:ascii="Times New Roman" w:eastAsia="Times New Roman" w:hAnsi="Times New Roman" w:cs="Times New Roman"/>
          <w:color w:val="000000"/>
          <w:sz w:val="28"/>
          <w:szCs w:val="28"/>
          <w:highlight w:val="white"/>
        </w:rPr>
      </w:pPr>
      <w:bookmarkStart w:id="1" w:name="_heading=h.30j0zll" w:colFirst="0" w:colLast="0"/>
      <w:bookmarkEnd w:id="1"/>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5109DE">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w:t>
      </w:r>
      <w:r w:rsidR="00460C63">
        <w:rPr>
          <w:rFonts w:ascii="Times New Roman" w:eastAsia="Times New Roman" w:hAnsi="Times New Roman" w:cs="Times New Roman"/>
          <w:sz w:val="28"/>
          <w:szCs w:val="28"/>
        </w:rPr>
        <w:t>уд» во 2 классе рассчитана на 34 учебные недели и составляет 68</w:t>
      </w:r>
      <w:r>
        <w:rPr>
          <w:rFonts w:ascii="Times New Roman" w:eastAsia="Times New Roman" w:hAnsi="Times New Roman" w:cs="Times New Roman"/>
          <w:sz w:val="28"/>
          <w:szCs w:val="28"/>
        </w:rPr>
        <w:t xml:space="preserve"> час</w:t>
      </w:r>
      <w:r w:rsidR="00460C63">
        <w:rPr>
          <w:rFonts w:ascii="Times New Roman" w:eastAsia="Times New Roman" w:hAnsi="Times New Roman" w:cs="Times New Roman"/>
          <w:sz w:val="28"/>
          <w:szCs w:val="28"/>
        </w:rPr>
        <w:t>ов в год (2</w:t>
      </w:r>
      <w:r>
        <w:rPr>
          <w:rFonts w:ascii="Times New Roman" w:eastAsia="Times New Roman" w:hAnsi="Times New Roman" w:cs="Times New Roman"/>
          <w:sz w:val="28"/>
          <w:szCs w:val="28"/>
        </w:rPr>
        <w:t xml:space="preserve"> час</w:t>
      </w:r>
      <w:r w:rsidR="00460C63">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в неделю).</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представлений о материальной культуре как продукте творческой предметно-преобразующей деятельности человека;</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 и рукотворного мира и о месте в нём человека;</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 воображения, мышления, речи);</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 источниками информации;</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во 2 классе определяет следующие задачи: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формирование представлений о материальной культуре как продукте творческой предметно-преобразующей деятельности человека;</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гармоничном единстве природного и рукотворного мира и о месте в нем человека;</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культурного кругозора, обогащение знаний о культурно-исторических традициях в мире вещей;</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знаний о материалах и их свойствах, технологиях использования;</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практических умений и навыков использования различных материалов в предметно-преобразующей деятельности;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интереса к разнообразным видам труда;</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познавательных психических процессов (восприятия, памяти, воображения, мышления, речи);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умственной деятельности (анализ, синтез, сравнение, классификация, обобщение);</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сенсомоторных процессов, руки, глазомера через формирование практических умений;</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информационной грамотности, умения работать с различными источниками информации;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7A3448" w:rsidRDefault="007A3448" w:rsidP="007A3448">
      <w:pPr>
        <w:pStyle w:val="a7"/>
        <w:spacing w:line="276" w:lineRule="auto"/>
        <w:jc w:val="center"/>
        <w:rPr>
          <w:rFonts w:ascii="Times New Roman" w:hAnsi="Times New Roman"/>
          <w:b/>
          <w:sz w:val="28"/>
          <w:szCs w:val="28"/>
        </w:rPr>
      </w:pPr>
      <w:bookmarkStart w:id="2" w:name="_Hlk138962750"/>
      <w:bookmarkStart w:id="3" w:name="_Hlk138961499"/>
      <w:r>
        <w:rPr>
          <w:rFonts w:ascii="Times New Roman" w:hAnsi="Times New Roman"/>
          <w:b/>
          <w:sz w:val="28"/>
          <w:szCs w:val="28"/>
        </w:rPr>
        <w:br w:type="page"/>
      </w:r>
    </w:p>
    <w:p w:rsidR="00915DB6" w:rsidRDefault="00C86601" w:rsidP="0096090E">
      <w:pPr>
        <w:pStyle w:val="1"/>
        <w:numPr>
          <w:ilvl w:val="0"/>
          <w:numId w:val="4"/>
        </w:numPr>
        <w:spacing w:after="240"/>
        <w:jc w:val="center"/>
        <w:rPr>
          <w:rFonts w:ascii="Times New Roman" w:eastAsia="Times New Roman" w:hAnsi="Times New Roman" w:cs="Times New Roman"/>
          <w:b/>
          <w:color w:val="000000"/>
          <w:sz w:val="28"/>
          <w:szCs w:val="28"/>
        </w:rPr>
      </w:pPr>
      <w:bookmarkStart w:id="4" w:name="_Toc144123540"/>
      <w:bookmarkEnd w:id="2"/>
      <w:bookmarkEnd w:id="3"/>
      <w:r>
        <w:rPr>
          <w:rFonts w:ascii="Times New Roman" w:eastAsia="Times New Roman" w:hAnsi="Times New Roman" w:cs="Times New Roman"/>
          <w:b/>
          <w:color w:val="000000"/>
          <w:sz w:val="28"/>
          <w:szCs w:val="28"/>
        </w:rPr>
        <w:lastRenderedPageBreak/>
        <w:t>СОДЕРЖАНИЕ ОБУЧЕНИЯ</w:t>
      </w:r>
      <w:bookmarkEnd w:id="4"/>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аналитико-синтетической деятельности, деятельности сравнения, обобщения;</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ориентироваться в задании, планировании работы, последовательном изготовлении изделия;</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втором классе обучающиеся получают технологические сведения о новых материалах (ткань, пуговицы, картон и др.); видах труда («Работа с тканью», «Работа с тесьмой», «Работа с картоном»); о предметах, истории их создания и использования в организации обыденной жизни и праздника.</w:t>
      </w:r>
    </w:p>
    <w:p w:rsidR="00915DB6" w:rsidRDefault="00C8660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542"/>
        <w:gridCol w:w="1275"/>
        <w:gridCol w:w="1979"/>
      </w:tblGrid>
      <w:tr w:rsidR="00915DB6">
        <w:tc>
          <w:tcPr>
            <w:tcW w:w="54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542"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5"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1979" w:type="dxa"/>
          </w:tcPr>
          <w:p w:rsidR="00915DB6" w:rsidRDefault="00C8660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глиной и пластилином</w:t>
            </w:r>
          </w:p>
        </w:tc>
        <w:tc>
          <w:tcPr>
            <w:tcW w:w="1275" w:type="dxa"/>
            <w:tcBorders>
              <w:top w:val="single" w:sz="4" w:space="0" w:color="000000"/>
              <w:left w:val="single" w:sz="4" w:space="0" w:color="000000"/>
              <w:bottom w:val="single" w:sz="4" w:space="0" w:color="000000"/>
              <w:right w:val="single" w:sz="4" w:space="0" w:color="000000"/>
            </w:tcBorders>
          </w:tcPr>
          <w:p w:rsidR="00915DB6" w:rsidRDefault="007D44EB">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915DB6" w:rsidRDefault="007D44EB">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275" w:type="dxa"/>
            <w:tcBorders>
              <w:top w:val="single" w:sz="4" w:space="0" w:color="000000"/>
              <w:left w:val="single" w:sz="4" w:space="0" w:color="000000"/>
              <w:bottom w:val="single" w:sz="4" w:space="0" w:color="000000"/>
              <w:right w:val="single" w:sz="4" w:space="0" w:color="000000"/>
            </w:tcBorders>
          </w:tcPr>
          <w:p w:rsidR="00915DB6" w:rsidRDefault="007D44EB">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915DB6" w:rsidRDefault="007D44EB">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6091" w:type="dxa"/>
            <w:gridSpan w:val="2"/>
            <w:tcBorders>
              <w:right w:val="single" w:sz="4" w:space="0" w:color="000000"/>
            </w:tcBorders>
          </w:tcPr>
          <w:p w:rsidR="00915DB6" w:rsidRDefault="00C86601">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5" w:type="dxa"/>
            <w:tcBorders>
              <w:top w:val="single" w:sz="4" w:space="0" w:color="000000"/>
              <w:left w:val="single" w:sz="4" w:space="0" w:color="000000"/>
              <w:bottom w:val="single" w:sz="4" w:space="0" w:color="000000"/>
              <w:right w:val="single" w:sz="4" w:space="0" w:color="000000"/>
            </w:tcBorders>
          </w:tcPr>
          <w:p w:rsidR="00915DB6" w:rsidRDefault="00460C63">
            <w:pPr>
              <w:spacing w:after="2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68</w:t>
            </w:r>
          </w:p>
        </w:tc>
        <w:tc>
          <w:tcPr>
            <w:tcW w:w="1979" w:type="dxa"/>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915DB6" w:rsidRDefault="00915DB6">
      <w:pPr>
        <w:spacing w:after="0" w:line="276" w:lineRule="auto"/>
        <w:rPr>
          <w:rFonts w:ascii="Times New Roman" w:eastAsia="Times New Roman" w:hAnsi="Times New Roman" w:cs="Times New Roman"/>
          <w:b/>
          <w:sz w:val="24"/>
          <w:szCs w:val="24"/>
        </w:rPr>
      </w:pPr>
    </w:p>
    <w:p w:rsidR="00915DB6" w:rsidRDefault="00915DB6">
      <w:pPr>
        <w:spacing w:after="0" w:line="276" w:lineRule="auto"/>
        <w:rPr>
          <w:rFonts w:ascii="Times New Roman" w:eastAsia="Times New Roman" w:hAnsi="Times New Roman" w:cs="Times New Roman"/>
          <w:b/>
          <w:sz w:val="24"/>
          <w:szCs w:val="24"/>
        </w:rPr>
      </w:pPr>
    </w:p>
    <w:p w:rsidR="00AC531E" w:rsidRDefault="00AC531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AC531E" w:rsidRPr="00AC531E" w:rsidRDefault="00AC531E" w:rsidP="00AC531E">
      <w:pPr>
        <w:pStyle w:val="2"/>
        <w:numPr>
          <w:ilvl w:val="0"/>
          <w:numId w:val="14"/>
        </w:numPr>
        <w:jc w:val="center"/>
        <w:rPr>
          <w:rFonts w:ascii="Times New Roman" w:hAnsi="Times New Roman" w:cs="Times New Roman"/>
          <w:b/>
          <w:bCs/>
          <w:color w:val="auto"/>
          <w:sz w:val="28"/>
          <w:szCs w:val="28"/>
        </w:rPr>
      </w:pPr>
      <w:bookmarkStart w:id="5" w:name="_Toc144123541"/>
      <w:r w:rsidRPr="00AC531E">
        <w:rPr>
          <w:rFonts w:ascii="Times New Roman" w:hAnsi="Times New Roman" w:cs="Times New Roman"/>
          <w:b/>
          <w:bCs/>
          <w:color w:val="auto"/>
          <w:sz w:val="28"/>
          <w:szCs w:val="28"/>
        </w:rPr>
        <w:lastRenderedPageBreak/>
        <w:t>ПЛАНИРУЕМЫЕ РЕЗУЛЬТАТЫ</w:t>
      </w:r>
      <w:bookmarkEnd w:id="5"/>
    </w:p>
    <w:p w:rsidR="00AC531E" w:rsidRPr="00BC0075" w:rsidRDefault="00AC531E" w:rsidP="00AC531E">
      <w:pPr>
        <w:pStyle w:val="a7"/>
        <w:spacing w:before="240" w:line="360" w:lineRule="auto"/>
        <w:ind w:firstLine="709"/>
        <w:jc w:val="both"/>
        <w:rPr>
          <w:rFonts w:ascii="Times New Roman" w:hAnsi="Times New Roman"/>
          <w:b/>
          <w:sz w:val="28"/>
          <w:szCs w:val="28"/>
        </w:rPr>
      </w:pPr>
      <w:bookmarkStart w:id="6" w:name="_Hlk138962780"/>
      <w:r w:rsidRPr="00BC0075">
        <w:rPr>
          <w:rFonts w:ascii="Times New Roman" w:hAnsi="Times New Roman"/>
          <w:b/>
          <w:sz w:val="28"/>
          <w:szCs w:val="28"/>
        </w:rPr>
        <w:t>Личностные:</w:t>
      </w:r>
    </w:p>
    <w:p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bookmarkStart w:id="7" w:name="_heading=h.d69yhz9paxje" w:colFirst="0" w:colLast="0"/>
      <w:bookmarkEnd w:id="6"/>
      <w:bookmarkEnd w:id="7"/>
      <w:r w:rsidRPr="007A344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воспитание эстетических потребностей, ценностей и чувств.</w:t>
      </w:r>
    </w:p>
    <w:p w:rsidR="00AC531E" w:rsidRPr="007A3448" w:rsidRDefault="00AC531E" w:rsidP="00AC531E">
      <w:pPr>
        <w:spacing w:before="240"/>
        <w:ind w:left="709"/>
        <w:rPr>
          <w:rFonts w:ascii="Times New Roman" w:hAnsi="Times New Roman" w:cs="Times New Roman"/>
          <w:b/>
          <w:sz w:val="28"/>
          <w:szCs w:val="28"/>
        </w:rPr>
      </w:pPr>
      <w:bookmarkStart w:id="8" w:name="_heading=h.6avm0h1b1cgo" w:colFirst="0" w:colLast="0"/>
      <w:bookmarkStart w:id="9" w:name="_Hlk138961830"/>
      <w:bookmarkEnd w:id="8"/>
      <w:r>
        <w:rPr>
          <w:rFonts w:ascii="Times New Roman" w:hAnsi="Times New Roman" w:cs="Times New Roman"/>
          <w:b/>
          <w:bCs/>
          <w:sz w:val="28"/>
          <w:szCs w:val="28"/>
        </w:rPr>
        <w:t>Предметные:</w:t>
      </w:r>
    </w:p>
    <w:bookmarkEnd w:id="9"/>
    <w:p w:rsidR="00AC531E" w:rsidRDefault="00AC531E" w:rsidP="00AC531E">
      <w:pPr>
        <w:spacing w:before="240"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называть виды трудовых работ; </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называть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анализировать объект, подлежащий изготовлению, выделять и называть его признаки и свойства; </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помощью учителя;</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помощью учителя; </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(глиной и пластилином, природными материалами, с бумагой и нитками). </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владеть некоторыми технологическими приемами ручной обработки поделочных материалов с помощью учителя. </w:t>
      </w:r>
    </w:p>
    <w:p w:rsidR="00AC531E" w:rsidRDefault="00AC531E" w:rsidP="00AC531E">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класса/мастерской после уроков ручного труда.</w:t>
      </w:r>
    </w:p>
    <w:p w:rsidR="00AC531E" w:rsidRDefault="00AC531E" w:rsidP="00AC531E">
      <w:pPr>
        <w:pStyle w:val="af5"/>
        <w:spacing w:before="240"/>
        <w:jc w:val="center"/>
        <w:rPr>
          <w:rFonts w:ascii="Times New Roman" w:hAnsi="Times New Roman"/>
          <w:b/>
          <w:bCs/>
          <w:sz w:val="28"/>
          <w:szCs w:val="28"/>
          <w:shd w:val="clear" w:color="auto" w:fill="FFFFFF"/>
        </w:rPr>
      </w:pPr>
      <w:bookmarkStart w:id="10" w:name="_heading=h.vr9s69ma9x4s" w:colFirst="0" w:colLast="0"/>
      <w:bookmarkStart w:id="11" w:name="_Hlk138961962"/>
      <w:bookmarkEnd w:id="10"/>
      <w:r>
        <w:rPr>
          <w:rFonts w:ascii="Times New Roman" w:hAnsi="Times New Roman"/>
          <w:b/>
          <w:bCs/>
          <w:sz w:val="28"/>
          <w:szCs w:val="28"/>
          <w:shd w:val="clear" w:color="auto" w:fill="FFFFFF"/>
        </w:rPr>
        <w:br w:type="page"/>
      </w:r>
    </w:p>
    <w:p w:rsidR="00AC531E" w:rsidRPr="00BC0075" w:rsidRDefault="00AC531E" w:rsidP="00AC531E">
      <w:pPr>
        <w:pStyle w:val="af5"/>
        <w:spacing w:before="240"/>
        <w:jc w:val="center"/>
        <w:rPr>
          <w:rFonts w:ascii="Times New Roman" w:hAnsi="Times New Roman"/>
          <w:b/>
          <w:bCs/>
          <w:sz w:val="28"/>
          <w:szCs w:val="28"/>
        </w:rPr>
      </w:pPr>
      <w:r w:rsidRPr="00BC0075">
        <w:rPr>
          <w:rFonts w:ascii="Times New Roman" w:hAnsi="Times New Roman"/>
          <w:b/>
          <w:bCs/>
          <w:sz w:val="28"/>
          <w:szCs w:val="28"/>
          <w:shd w:val="clear" w:color="auto" w:fill="FFFFFF"/>
        </w:rPr>
        <w:lastRenderedPageBreak/>
        <w:t>Система оценки достижени</w:t>
      </w:r>
      <w:r>
        <w:rPr>
          <w:rFonts w:ascii="Times New Roman" w:hAnsi="Times New Roman"/>
          <w:b/>
          <w:bCs/>
          <w:sz w:val="28"/>
          <w:szCs w:val="28"/>
          <w:shd w:val="clear" w:color="auto" w:fill="FFFFFF"/>
        </w:rPr>
        <w:t>й</w:t>
      </w:r>
    </w:p>
    <w:p w:rsidR="00AC531E" w:rsidRPr="007A3448" w:rsidRDefault="00AC531E" w:rsidP="00AC531E">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2" w:name="_heading=h.rkds4uldw8al" w:colFirst="0" w:colLast="0"/>
      <w:bookmarkEnd w:id="11"/>
      <w:bookmarkEnd w:id="12"/>
      <w:r w:rsidRPr="007A344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0 баллов - нет фиксируемой динамики; </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1 балл - минимальная динамика; </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2 балла - удовлетворительная динамика; </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3 балла - значительная динамика. </w:t>
      </w:r>
    </w:p>
    <w:p w:rsidR="00AC531E" w:rsidRPr="0096090E" w:rsidRDefault="00AC531E" w:rsidP="00AC531E">
      <w:pPr>
        <w:spacing w:before="240" w:after="240"/>
        <w:jc w:val="center"/>
        <w:rPr>
          <w:rFonts w:ascii="Times New Roman" w:hAnsi="Times New Roman" w:cs="Times New Roman"/>
          <w:b/>
          <w:bCs/>
          <w:sz w:val="28"/>
          <w:szCs w:val="28"/>
        </w:rPr>
      </w:pPr>
      <w:bookmarkStart w:id="13" w:name="_Hlk138962185"/>
      <w:r w:rsidRPr="0096090E">
        <w:rPr>
          <w:rFonts w:ascii="Times New Roman" w:hAnsi="Times New Roman" w:cs="Times New Roman"/>
          <w:b/>
          <w:bCs/>
          <w:sz w:val="28"/>
          <w:szCs w:val="28"/>
        </w:rPr>
        <w:t>Критерии оценки предметных результатов</w:t>
      </w:r>
      <w:bookmarkEnd w:id="13"/>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w:t>
      </w:r>
      <w:r>
        <w:rPr>
          <w:rFonts w:ascii="Times New Roman" w:eastAsia="Times New Roman" w:hAnsi="Times New Roman" w:cs="Times New Roman"/>
          <w:sz w:val="28"/>
          <w:szCs w:val="28"/>
        </w:rPr>
        <w:lastRenderedPageBreak/>
        <w:t>наводящих вопросов учителя. Употребляет в речи слова и фразы, обозначающие пространственные признаки предметов.</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AC531E" w:rsidRDefault="00AC531E" w:rsidP="00AC531E">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rsidR="00915DB6" w:rsidRPr="00AC531E" w:rsidRDefault="00AC531E" w:rsidP="00AC531E">
      <w:pPr>
        <w:spacing w:after="0" w:line="360" w:lineRule="auto"/>
        <w:ind w:left="720" w:firstLine="709"/>
        <w:jc w:val="both"/>
        <w:rPr>
          <w:rFonts w:ascii="Times New Roman" w:eastAsia="Times New Roman" w:hAnsi="Times New Roman" w:cs="Times New Roman"/>
          <w:sz w:val="28"/>
          <w:szCs w:val="28"/>
        </w:rPr>
      </w:pPr>
      <w:r>
        <w:br w:type="page"/>
      </w:r>
    </w:p>
    <w:p w:rsidR="00915DB6" w:rsidRDefault="00915DB6">
      <w:pPr>
        <w:spacing w:after="0" w:line="276" w:lineRule="auto"/>
        <w:rPr>
          <w:rFonts w:ascii="Times New Roman" w:eastAsia="Times New Roman" w:hAnsi="Times New Roman" w:cs="Times New Roman"/>
          <w:b/>
          <w:sz w:val="24"/>
          <w:szCs w:val="24"/>
        </w:rPr>
        <w:sectPr w:rsidR="00915DB6" w:rsidSect="00E20A89">
          <w:footerReference w:type="default" r:id="rId10"/>
          <w:pgSz w:w="16838" w:h="11906" w:orient="landscape"/>
          <w:pgMar w:top="1418" w:right="1134" w:bottom="1418" w:left="1701" w:header="709" w:footer="709" w:gutter="0"/>
          <w:pgNumType w:start="1"/>
          <w:cols w:space="720"/>
          <w:titlePg/>
          <w:docGrid w:linePitch="299"/>
        </w:sectPr>
      </w:pPr>
    </w:p>
    <w:p w:rsidR="00915DB6" w:rsidRDefault="00C86601" w:rsidP="00AC531E">
      <w:pPr>
        <w:pStyle w:val="1"/>
        <w:numPr>
          <w:ilvl w:val="0"/>
          <w:numId w:val="15"/>
        </w:numPr>
        <w:spacing w:after="240"/>
        <w:jc w:val="center"/>
        <w:rPr>
          <w:rFonts w:ascii="Times New Roman" w:eastAsia="Times New Roman" w:hAnsi="Times New Roman" w:cs="Times New Roman"/>
          <w:b/>
          <w:color w:val="000000"/>
          <w:sz w:val="28"/>
          <w:szCs w:val="28"/>
        </w:rPr>
      </w:pPr>
      <w:bookmarkStart w:id="14" w:name="_Toc144123542"/>
      <w:r>
        <w:rPr>
          <w:rFonts w:ascii="Times New Roman" w:eastAsia="Times New Roman" w:hAnsi="Times New Roman" w:cs="Times New Roman"/>
          <w:b/>
          <w:color w:val="000000"/>
          <w:sz w:val="28"/>
          <w:szCs w:val="28"/>
        </w:rPr>
        <w:lastRenderedPageBreak/>
        <w:t>ТЕМАТИЧЕСКОЕ ПЛАНИРОВАНИЕ</w:t>
      </w:r>
      <w:bookmarkEnd w:id="14"/>
    </w:p>
    <w:tbl>
      <w:tblPr>
        <w:tblStyle w:val="af0"/>
        <w:tblW w:w="20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gridCol w:w="850"/>
        <w:gridCol w:w="851"/>
        <w:gridCol w:w="1701"/>
        <w:gridCol w:w="3402"/>
      </w:tblGrid>
      <w:tr w:rsidR="007B7219" w:rsidTr="000E385A">
        <w:trPr>
          <w:trHeight w:val="458"/>
        </w:trPr>
        <w:tc>
          <w:tcPr>
            <w:tcW w:w="675" w:type="dxa"/>
            <w:vMerge w:val="restart"/>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410" w:type="dxa"/>
            <w:vMerge w:val="restart"/>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предмета</w:t>
            </w:r>
          </w:p>
        </w:tc>
        <w:tc>
          <w:tcPr>
            <w:tcW w:w="709" w:type="dxa"/>
            <w:vMerge w:val="restart"/>
            <w:textDirection w:val="btLr"/>
          </w:tcPr>
          <w:p w:rsidR="007B7219" w:rsidRDefault="007B7219" w:rsidP="00AC531E">
            <w:pPr>
              <w:ind w:left="113" w:right="11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3402" w:type="dxa"/>
            <w:vMerge w:val="restart"/>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Программное содержание</w:t>
            </w:r>
          </w:p>
        </w:tc>
        <w:tc>
          <w:tcPr>
            <w:tcW w:w="6804" w:type="dxa"/>
            <w:gridSpan w:val="2"/>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Дифференциация видов деятельности</w:t>
            </w:r>
          </w:p>
        </w:tc>
        <w:tc>
          <w:tcPr>
            <w:tcW w:w="850" w:type="dxa"/>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w:t>
            </w:r>
          </w:p>
        </w:tc>
        <w:tc>
          <w:tcPr>
            <w:tcW w:w="851" w:type="dxa"/>
          </w:tcPr>
          <w:p w:rsidR="007B7219" w:rsidRDefault="007B7219" w:rsidP="007B72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факт</w:t>
            </w:r>
          </w:p>
        </w:tc>
        <w:tc>
          <w:tcPr>
            <w:tcW w:w="1701" w:type="dxa"/>
          </w:tcPr>
          <w:p w:rsidR="007B7219" w:rsidRDefault="007B7219">
            <w:pPr>
              <w:jc w:val="center"/>
              <w:rPr>
                <w:rFonts w:ascii="Times New Roman" w:eastAsia="Times New Roman" w:hAnsi="Times New Roman" w:cs="Times New Roman"/>
                <w:b/>
                <w:sz w:val="24"/>
                <w:szCs w:val="24"/>
              </w:rPr>
            </w:pPr>
          </w:p>
        </w:tc>
        <w:tc>
          <w:tcPr>
            <w:tcW w:w="3402" w:type="dxa"/>
          </w:tcPr>
          <w:p w:rsidR="007B7219" w:rsidRDefault="007B7219">
            <w:pPr>
              <w:jc w:val="center"/>
              <w:rPr>
                <w:rFonts w:ascii="Times New Roman" w:eastAsia="Times New Roman" w:hAnsi="Times New Roman" w:cs="Times New Roman"/>
                <w:b/>
                <w:sz w:val="24"/>
                <w:szCs w:val="24"/>
              </w:rPr>
            </w:pPr>
          </w:p>
        </w:tc>
      </w:tr>
      <w:tr w:rsidR="007B7219" w:rsidTr="007B7219">
        <w:trPr>
          <w:trHeight w:val="683"/>
        </w:trPr>
        <w:tc>
          <w:tcPr>
            <w:tcW w:w="675" w:type="dxa"/>
            <w:vMerge/>
          </w:tcPr>
          <w:p w:rsidR="007B7219" w:rsidRDefault="007B7219">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410" w:type="dxa"/>
            <w:vMerge/>
          </w:tcPr>
          <w:p w:rsidR="007B7219" w:rsidRDefault="007B7219">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709" w:type="dxa"/>
            <w:vMerge/>
          </w:tcPr>
          <w:p w:rsidR="007B7219" w:rsidRDefault="007B7219" w:rsidP="00AC531E">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p>
        </w:tc>
        <w:tc>
          <w:tcPr>
            <w:tcW w:w="3402" w:type="dxa"/>
            <w:vMerge/>
          </w:tcPr>
          <w:p w:rsidR="007B7219" w:rsidRDefault="007B7219">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Достаточный уровень</w:t>
            </w:r>
          </w:p>
        </w:tc>
        <w:tc>
          <w:tcPr>
            <w:tcW w:w="6804" w:type="dxa"/>
            <w:gridSpan w:val="4"/>
            <w:tcBorders>
              <w:top w:val="single" w:sz="4" w:space="0" w:color="000000"/>
              <w:left w:val="single" w:sz="4" w:space="0" w:color="000000"/>
              <w:bottom w:val="single" w:sz="4" w:space="0" w:color="000000"/>
              <w:right w:val="single" w:sz="4" w:space="0" w:color="000000"/>
            </w:tcBorders>
          </w:tcPr>
          <w:p w:rsidR="007B7219" w:rsidRDefault="007B7219">
            <w:pPr>
              <w:jc w:val="center"/>
              <w:rPr>
                <w:rFonts w:ascii="Times New Roman" w:eastAsia="Times New Roman" w:hAnsi="Times New Roman" w:cs="Times New Roman"/>
                <w:b/>
                <w:sz w:val="24"/>
                <w:szCs w:val="24"/>
              </w:rPr>
            </w:pPr>
          </w:p>
        </w:tc>
      </w:tr>
      <w:tr w:rsidR="007B7219" w:rsidTr="007B7219">
        <w:tc>
          <w:tcPr>
            <w:tcW w:w="14000" w:type="dxa"/>
            <w:gridSpan w:val="6"/>
          </w:tcPr>
          <w:p w:rsidR="007B7219" w:rsidRDefault="007B7219"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c>
          <w:tcPr>
            <w:tcW w:w="6804" w:type="dxa"/>
            <w:gridSpan w:val="4"/>
          </w:tcPr>
          <w:p w:rsidR="007B7219" w:rsidRDefault="007B7219" w:rsidP="00AC531E">
            <w:pPr>
              <w:jc w:val="center"/>
              <w:rPr>
                <w:rFonts w:ascii="Times New Roman" w:eastAsia="Times New Roman" w:hAnsi="Times New Roman" w:cs="Times New Roman"/>
                <w:b/>
                <w:sz w:val="24"/>
                <w:szCs w:val="24"/>
              </w:rPr>
            </w:pPr>
          </w:p>
        </w:tc>
      </w:tr>
      <w:tr w:rsidR="007B7219" w:rsidTr="000E385A">
        <w:tc>
          <w:tcPr>
            <w:tcW w:w="675"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геометрических тел прямоугольной формы.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«Ворота»</w:t>
            </w:r>
          </w:p>
        </w:tc>
        <w:tc>
          <w:tcPr>
            <w:tcW w:w="709" w:type="dxa"/>
          </w:tcPr>
          <w:p w:rsidR="007B7219" w:rsidRDefault="007B7219"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поведения и работы на уроках труда.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в порядке рабочего места.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ручного труда, поделочных материалов и инструментов, используемых при их обработке.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и пластилин как поделочный материал.</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как о строительный материал.</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«брус».</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бруса с реальными предметами.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пластилина с применением резака, стеки.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 вопросам учителя, составление плана работы над изделием с опорой на наглядные материалы с помощью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и работы на уроках труда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виды ручного труда, поделочные материалы и инструменты, используемые при их обработке.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 с опорой на наглядность.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употребляя в речи слова, </w:t>
            </w:r>
            <w:r>
              <w:rPr>
                <w:rFonts w:ascii="Times New Roman" w:eastAsia="Times New Roman" w:hAnsi="Times New Roman" w:cs="Times New Roman"/>
                <w:sz w:val="24"/>
                <w:szCs w:val="24"/>
              </w:rPr>
              <w:lastRenderedPageBreak/>
              <w:t>обозначающие пространственные признаки бруска.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поведения и работы на уроках труда.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виды работы‚ образцы поделочных материалов, инструментов и изделий.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w:t>
            </w:r>
            <w:r>
              <w:rPr>
                <w:rFonts w:ascii="Times New Roman" w:eastAsia="Times New Roman" w:hAnsi="Times New Roman" w:cs="Times New Roman"/>
                <w:sz w:val="24"/>
                <w:szCs w:val="24"/>
              </w:rPr>
              <w:lastRenderedPageBreak/>
              <w:t>употребляя в речи слова, обозначающие пространственные признаки бруска (высокий, низкий, широкий, узкий, длинный, короткий).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c>
          <w:tcPr>
            <w:tcW w:w="850" w:type="dxa"/>
          </w:tcPr>
          <w:p w:rsidR="007B7219"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04.09.23</w:t>
            </w:r>
          </w:p>
        </w:tc>
        <w:tc>
          <w:tcPr>
            <w:tcW w:w="851" w:type="dxa"/>
          </w:tcPr>
          <w:p w:rsidR="007B7219"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04.09.23</w:t>
            </w:r>
          </w:p>
        </w:tc>
        <w:tc>
          <w:tcPr>
            <w:tcW w:w="1701" w:type="dxa"/>
          </w:tcPr>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p>
        </w:tc>
      </w:tr>
      <w:tr w:rsidR="007B7219" w:rsidTr="000E385A">
        <w:tc>
          <w:tcPr>
            <w:tcW w:w="675"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столярных инструментов, имеющих прямоугольную геометрическую форму.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«Молоток»</w:t>
            </w:r>
          </w:p>
        </w:tc>
        <w:tc>
          <w:tcPr>
            <w:tcW w:w="709" w:type="dxa"/>
          </w:tcPr>
          <w:p w:rsidR="007B7219" w:rsidRDefault="007B7219"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изделия, состоящего из деталей прямоугольной геометрической формы.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ориентируясь на образец.</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предметно-операционный план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плану.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Текущий контроль </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 пластилина изделия, состоящего из деталей прямоугольной геометрической формы.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w:t>
            </w:r>
            <w:r>
              <w:rPr>
                <w:rFonts w:ascii="Times New Roman" w:eastAsia="Times New Roman" w:hAnsi="Times New Roman" w:cs="Times New Roman"/>
                <w:sz w:val="24"/>
                <w:szCs w:val="24"/>
              </w:rPr>
              <w:lastRenderedPageBreak/>
              <w:t>предметно-операционный план с помощью учителя, придерживаются плана в процессе изготовления изделия под контролем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Лепят из пластилина изделия, состоящего из деталей прямоугольной геометрической формы.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предметно-операционный план с помощью учителя, </w:t>
            </w:r>
            <w:r>
              <w:rPr>
                <w:rFonts w:ascii="Times New Roman" w:eastAsia="Times New Roman" w:hAnsi="Times New Roman" w:cs="Times New Roman"/>
                <w:sz w:val="24"/>
                <w:szCs w:val="24"/>
              </w:rPr>
              <w:lastRenderedPageBreak/>
              <w:t>придерживаются плана в процессе изготовления изделия, осуществляют текущий контроль</w:t>
            </w:r>
          </w:p>
        </w:tc>
        <w:tc>
          <w:tcPr>
            <w:tcW w:w="850" w:type="dxa"/>
          </w:tcPr>
          <w:p w:rsidR="007B7219"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05.09.23</w:t>
            </w:r>
          </w:p>
        </w:tc>
        <w:tc>
          <w:tcPr>
            <w:tcW w:w="851" w:type="dxa"/>
          </w:tcPr>
          <w:p w:rsidR="007B7219"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05.09.23</w:t>
            </w:r>
          </w:p>
        </w:tc>
        <w:tc>
          <w:tcPr>
            <w:tcW w:w="1701" w:type="dxa"/>
          </w:tcPr>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p>
        </w:tc>
      </w:tr>
      <w:tr w:rsidR="007B7219" w:rsidTr="007B7219">
        <w:tc>
          <w:tcPr>
            <w:tcW w:w="14000" w:type="dxa"/>
            <w:gridSpan w:val="6"/>
          </w:tcPr>
          <w:p w:rsidR="007B7219" w:rsidRDefault="007B7219"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3 часа</w:t>
            </w:r>
          </w:p>
        </w:tc>
        <w:tc>
          <w:tcPr>
            <w:tcW w:w="6804" w:type="dxa"/>
            <w:gridSpan w:val="4"/>
          </w:tcPr>
          <w:p w:rsidR="007B7219" w:rsidRDefault="007B7219" w:rsidP="00AC531E">
            <w:pPr>
              <w:jc w:val="center"/>
              <w:rPr>
                <w:rFonts w:ascii="Times New Roman" w:eastAsia="Times New Roman" w:hAnsi="Times New Roman" w:cs="Times New Roman"/>
                <w:b/>
                <w:sz w:val="24"/>
                <w:szCs w:val="24"/>
              </w:rPr>
            </w:pPr>
          </w:p>
        </w:tc>
      </w:tr>
      <w:tr w:rsidR="007B7219" w:rsidTr="000E385A">
        <w:tc>
          <w:tcPr>
            <w:tcW w:w="675"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для фотографий, украшенная сухими листьями»</w:t>
            </w:r>
          </w:p>
        </w:tc>
        <w:tc>
          <w:tcPr>
            <w:tcW w:w="709" w:type="dxa"/>
          </w:tcPr>
          <w:p w:rsidR="007B7219" w:rsidRDefault="007B7219"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природных материалов, их применение, правила сбора, сушки и хранения.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листьев для украшения предметов быта.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Функциональная значимость рамок.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выполнение аппликации по предметно-операционному плану.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«орнамент».</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рамки для фотографии из бумаги.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геометрических фигур», «сгибание бумаги пополам», «симметричное вырезание из бумаги», «наклеивание листьев на бумажную поверхность»</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растительном мире, о разнообразии форм и окраски листьев, цветов.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«разметка по шаблону геометрических фигур», «сгибание бумаги </w:t>
            </w:r>
            <w:r>
              <w:rPr>
                <w:rFonts w:ascii="Times New Roman" w:eastAsia="Times New Roman" w:hAnsi="Times New Roman" w:cs="Times New Roman"/>
                <w:sz w:val="24"/>
                <w:szCs w:val="24"/>
              </w:rPr>
              <w:lastRenderedPageBreak/>
              <w:t xml:space="preserve">пополам», «симметричное вырезание из бумаги», «наклеивание листьев на бумажную поверхность» </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 о разнообразии форм и окраски листьев, цветов.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Имеют представления о направлении, положении и пространственных связях частей в орнаменте.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c>
          <w:tcPr>
            <w:tcW w:w="850" w:type="dxa"/>
          </w:tcPr>
          <w:p w:rsidR="007B7219"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11.09.23</w:t>
            </w:r>
          </w:p>
        </w:tc>
        <w:tc>
          <w:tcPr>
            <w:tcW w:w="851" w:type="dxa"/>
          </w:tcPr>
          <w:p w:rsidR="007B7219"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11.09.23</w:t>
            </w:r>
          </w:p>
        </w:tc>
        <w:tc>
          <w:tcPr>
            <w:tcW w:w="1701" w:type="dxa"/>
          </w:tcPr>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p>
        </w:tc>
      </w:tr>
      <w:tr w:rsidR="007B7219" w:rsidTr="000E385A">
        <w:tc>
          <w:tcPr>
            <w:tcW w:w="675"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желудей.«Птичка», «Собачка», «Зайчик», «Поросенок»</w:t>
            </w:r>
          </w:p>
        </w:tc>
        <w:tc>
          <w:tcPr>
            <w:tcW w:w="709" w:type="dxa"/>
          </w:tcPr>
          <w:p w:rsidR="007B7219" w:rsidRDefault="00B95A62"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Плоды деревьев (желуди).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многодетальной поделки и оценивание своего изделия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Столярные инструменты и правила работы с шилом</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многодетальной поделки и оценивают свое изделие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многодетальной поделки и оценивают свое изделие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c>
          <w:tcPr>
            <w:tcW w:w="850" w:type="dxa"/>
          </w:tcPr>
          <w:p w:rsidR="00B95A62" w:rsidRDefault="00B95A62">
            <w:pPr>
              <w:jc w:val="both"/>
              <w:rPr>
                <w:rFonts w:ascii="Times New Roman" w:eastAsia="Times New Roman" w:hAnsi="Times New Roman" w:cs="Times New Roman"/>
                <w:sz w:val="24"/>
                <w:szCs w:val="24"/>
              </w:rPr>
            </w:pP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12.09.23</w:t>
            </w:r>
          </w:p>
        </w:tc>
        <w:tc>
          <w:tcPr>
            <w:tcW w:w="851" w:type="dxa"/>
          </w:tcPr>
          <w:p w:rsidR="00B95A62" w:rsidRDefault="00B95A62" w:rsidP="00B95A62">
            <w:pPr>
              <w:jc w:val="both"/>
              <w:rPr>
                <w:rFonts w:ascii="Times New Roman" w:eastAsia="Times New Roman" w:hAnsi="Times New Roman" w:cs="Times New Roman"/>
                <w:sz w:val="24"/>
                <w:szCs w:val="24"/>
              </w:rPr>
            </w:pPr>
          </w:p>
          <w:p w:rsidR="007B7219" w:rsidRDefault="00B95A62" w:rsidP="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12.09.23</w:t>
            </w:r>
          </w:p>
        </w:tc>
        <w:tc>
          <w:tcPr>
            <w:tcW w:w="1701" w:type="dxa"/>
          </w:tcPr>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p>
        </w:tc>
      </w:tr>
      <w:tr w:rsidR="00B95A62" w:rsidTr="000E385A">
        <w:tc>
          <w:tcPr>
            <w:tcW w:w="675"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410"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из </w:t>
            </w:r>
            <w:r>
              <w:rPr>
                <w:rFonts w:ascii="Times New Roman" w:eastAsia="Times New Roman" w:hAnsi="Times New Roman" w:cs="Times New Roman"/>
                <w:sz w:val="24"/>
                <w:szCs w:val="24"/>
              </w:rPr>
              <w:lastRenderedPageBreak/>
              <w:t>скорлупы ореха.«Кораблик», «Черепаха», «Рыбка»</w:t>
            </w:r>
          </w:p>
        </w:tc>
        <w:tc>
          <w:tcPr>
            <w:tcW w:w="709" w:type="dxa"/>
          </w:tcPr>
          <w:p w:rsidR="00B95A62" w:rsidRDefault="00B95A62"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Плоды деревьев (желуди).</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многодетальной поделки и оценивание своего изделия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другого поделочного материала.</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Навыки обработки пластилина: сминание, скатывание, сплющивание, вытягивание</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с помощью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 под контролем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пластилина: сминание, скатывание, сплющивание, вытягивание</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пластилина: сминание, скатывание, сплющивание, вытягивание</w:t>
            </w:r>
          </w:p>
        </w:tc>
        <w:tc>
          <w:tcPr>
            <w:tcW w:w="850"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18.09.23</w:t>
            </w:r>
          </w:p>
          <w:p w:rsidR="00B95A62" w:rsidRDefault="00B95A62">
            <w:pPr>
              <w:jc w:val="both"/>
              <w:rPr>
                <w:rFonts w:ascii="Times New Roman" w:eastAsia="Times New Roman" w:hAnsi="Times New Roman" w:cs="Times New Roman"/>
                <w:sz w:val="24"/>
                <w:szCs w:val="24"/>
              </w:rPr>
            </w:pPr>
          </w:p>
          <w:p w:rsidR="00B95A62" w:rsidRDefault="00B95A62">
            <w:pPr>
              <w:jc w:val="both"/>
              <w:rPr>
                <w:rFonts w:ascii="Times New Roman" w:eastAsia="Times New Roman" w:hAnsi="Times New Roman" w:cs="Times New Roman"/>
                <w:sz w:val="24"/>
                <w:szCs w:val="24"/>
              </w:rPr>
            </w:pP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19.09.23</w:t>
            </w:r>
          </w:p>
        </w:tc>
        <w:tc>
          <w:tcPr>
            <w:tcW w:w="851" w:type="dxa"/>
          </w:tcPr>
          <w:p w:rsidR="00B95A62" w:rsidRDefault="00B95A62" w:rsidP="002E52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18.09.23</w:t>
            </w:r>
          </w:p>
          <w:p w:rsidR="00B95A62" w:rsidRDefault="00B95A62" w:rsidP="002E525B">
            <w:pPr>
              <w:jc w:val="both"/>
              <w:rPr>
                <w:rFonts w:ascii="Times New Roman" w:eastAsia="Times New Roman" w:hAnsi="Times New Roman" w:cs="Times New Roman"/>
                <w:sz w:val="24"/>
                <w:szCs w:val="24"/>
              </w:rPr>
            </w:pPr>
          </w:p>
          <w:p w:rsidR="00B95A62" w:rsidRDefault="00B95A62" w:rsidP="002E525B">
            <w:pPr>
              <w:jc w:val="both"/>
              <w:rPr>
                <w:rFonts w:ascii="Times New Roman" w:eastAsia="Times New Roman" w:hAnsi="Times New Roman" w:cs="Times New Roman"/>
                <w:sz w:val="24"/>
                <w:szCs w:val="24"/>
              </w:rPr>
            </w:pPr>
          </w:p>
          <w:p w:rsidR="00B95A62" w:rsidRDefault="00B95A62" w:rsidP="002E52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19.09.23</w:t>
            </w:r>
          </w:p>
        </w:tc>
        <w:tc>
          <w:tcPr>
            <w:tcW w:w="1701" w:type="dxa"/>
          </w:tcPr>
          <w:p w:rsidR="00B95A62" w:rsidRDefault="00B95A62">
            <w:pPr>
              <w:jc w:val="both"/>
              <w:rPr>
                <w:rFonts w:ascii="Times New Roman" w:eastAsia="Times New Roman" w:hAnsi="Times New Roman" w:cs="Times New Roman"/>
                <w:sz w:val="24"/>
                <w:szCs w:val="24"/>
              </w:rPr>
            </w:pPr>
          </w:p>
        </w:tc>
        <w:tc>
          <w:tcPr>
            <w:tcW w:w="3402" w:type="dxa"/>
          </w:tcPr>
          <w:p w:rsidR="00B95A62" w:rsidRDefault="00B95A62">
            <w:pPr>
              <w:jc w:val="both"/>
              <w:rPr>
                <w:rFonts w:ascii="Times New Roman" w:eastAsia="Times New Roman" w:hAnsi="Times New Roman" w:cs="Times New Roman"/>
                <w:sz w:val="24"/>
                <w:szCs w:val="24"/>
              </w:rPr>
            </w:pPr>
          </w:p>
        </w:tc>
      </w:tr>
    </w:tbl>
    <w:p w:rsidR="0096090E" w:rsidRDefault="0096090E">
      <w:r>
        <w:lastRenderedPageBreak/>
        <w:br w:type="page"/>
      </w:r>
    </w:p>
    <w:tbl>
      <w:tblPr>
        <w:tblStyle w:val="af0"/>
        <w:tblW w:w="174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gridCol w:w="850"/>
        <w:gridCol w:w="851"/>
        <w:gridCol w:w="1701"/>
      </w:tblGrid>
      <w:tr w:rsidR="007B7219" w:rsidTr="007B7219">
        <w:tc>
          <w:tcPr>
            <w:tcW w:w="14000" w:type="dxa"/>
            <w:gridSpan w:val="6"/>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4 часа</w:t>
            </w:r>
          </w:p>
        </w:tc>
        <w:tc>
          <w:tcPr>
            <w:tcW w:w="3402" w:type="dxa"/>
            <w:gridSpan w:val="3"/>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 по теме «Виды и сорта бумаги».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«Подставка для кисти»</w:t>
            </w:r>
          </w:p>
        </w:tc>
        <w:tc>
          <w:tcPr>
            <w:tcW w:w="709" w:type="dxa"/>
          </w:tcPr>
          <w:p w:rsidR="007B7219"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Сорта бумаги (писчая, газетная, рисовальная, салфеточная), свойства бумаги (прочность, толщина, гибкость, влагоустойчивость).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Фактура бумаги.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умений узнавать и называть цвета, в которые окрашена бумага.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газетная, книжная, писчая, почтовая, конвертная, салфеточная, туалетная, обойная, упаковочная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 свойства бумаги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 (писчая, газетная, рисовальная, салфеточная), свойства бумаги (прочность, толщина, гибкость, влагоустойчивость).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«Сорта бумаги».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c>
          <w:tcPr>
            <w:tcW w:w="850" w:type="dxa"/>
          </w:tcPr>
          <w:p w:rsidR="007B7219"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25.09.23</w:t>
            </w:r>
          </w:p>
          <w:p w:rsidR="00B95A62" w:rsidRDefault="00B95A62">
            <w:pPr>
              <w:jc w:val="both"/>
              <w:rPr>
                <w:rFonts w:ascii="Times New Roman" w:eastAsia="Times New Roman" w:hAnsi="Times New Roman" w:cs="Times New Roman"/>
                <w:sz w:val="24"/>
                <w:szCs w:val="24"/>
              </w:rPr>
            </w:pPr>
          </w:p>
          <w:p w:rsidR="00B95A62" w:rsidRDefault="00B95A62">
            <w:pPr>
              <w:jc w:val="both"/>
              <w:rPr>
                <w:rFonts w:ascii="Times New Roman" w:eastAsia="Times New Roman" w:hAnsi="Times New Roman" w:cs="Times New Roman"/>
                <w:sz w:val="24"/>
                <w:szCs w:val="24"/>
              </w:rPr>
            </w:pP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26.09.23</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0E385A">
        <w:tc>
          <w:tcPr>
            <w:tcW w:w="675" w:type="dxa"/>
          </w:tcPr>
          <w:p w:rsidR="007B7219"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9-10</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изготовления аппликации из мятой бумаги по образцу.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«Дерево весной», «Дерево летом», «Дерево осенью», «Дерево зимой под снегом»</w:t>
            </w:r>
          </w:p>
        </w:tc>
        <w:tc>
          <w:tcPr>
            <w:tcW w:w="709" w:type="dxa"/>
          </w:tcPr>
          <w:p w:rsidR="007B7219"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Сезонные изменения в природе (зима, весна, лето, осень).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Состояние деревьев в разные времена года.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Сходства и различия деревьев в этих состояниях.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 опорой на образец,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аппликации и оценивание своего изделия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бумаги с использованием приемов сминания.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работы с клеем и </w:t>
            </w:r>
            <w:r>
              <w:rPr>
                <w:rFonts w:ascii="Times New Roman" w:eastAsia="Times New Roman" w:hAnsi="Times New Roman" w:cs="Times New Roman"/>
                <w:sz w:val="24"/>
                <w:szCs w:val="24"/>
              </w:rPr>
              <w:lastRenderedPageBreak/>
              <w:t>кистью.</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Пространственная ориентировка на листе бумаги (картона) и размещение предметного изображение на его поверхности</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w:t>
            </w:r>
            <w:r>
              <w:rPr>
                <w:rFonts w:ascii="Times New Roman" w:eastAsia="Times New Roman" w:hAnsi="Times New Roman" w:cs="Times New Roman"/>
                <w:sz w:val="24"/>
                <w:szCs w:val="24"/>
              </w:rPr>
              <w:lastRenderedPageBreak/>
              <w:t>пространственное расположение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бумаги с использованием приемов сминания.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 под контролем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пространственное </w:t>
            </w:r>
            <w:r>
              <w:rPr>
                <w:rFonts w:ascii="Times New Roman" w:eastAsia="Times New Roman" w:hAnsi="Times New Roman" w:cs="Times New Roman"/>
                <w:sz w:val="24"/>
                <w:szCs w:val="24"/>
              </w:rPr>
              <w:lastRenderedPageBreak/>
              <w:t>расположение.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бумаги с использованием приемов сминания.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понятие «аппликация».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w:t>
            </w:r>
          </w:p>
        </w:tc>
        <w:tc>
          <w:tcPr>
            <w:tcW w:w="850" w:type="dxa"/>
          </w:tcPr>
          <w:p w:rsidR="007B7219"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02.10.23</w:t>
            </w:r>
          </w:p>
          <w:p w:rsidR="00B95A62" w:rsidRDefault="00B95A62">
            <w:pPr>
              <w:jc w:val="both"/>
              <w:rPr>
                <w:rFonts w:ascii="Times New Roman" w:eastAsia="Times New Roman" w:hAnsi="Times New Roman" w:cs="Times New Roman"/>
                <w:sz w:val="24"/>
                <w:szCs w:val="24"/>
              </w:rPr>
            </w:pP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03.10.23</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bl>
    <w:p w:rsidR="00915DB6" w:rsidRDefault="00C86601">
      <w:r>
        <w:lastRenderedPageBreak/>
        <w:br w:type="page"/>
      </w:r>
    </w:p>
    <w:tbl>
      <w:tblPr>
        <w:tblStyle w:val="af1"/>
        <w:tblW w:w="174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gridCol w:w="850"/>
        <w:gridCol w:w="851"/>
        <w:gridCol w:w="1701"/>
      </w:tblGrid>
      <w:tr w:rsidR="00B95A62" w:rsidTr="000E385A">
        <w:tc>
          <w:tcPr>
            <w:tcW w:w="675"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11-12</w:t>
            </w:r>
          </w:p>
        </w:tc>
        <w:tc>
          <w:tcPr>
            <w:tcW w:w="2410"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складывания фигурки из бумаги.</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«Маска собачки»</w:t>
            </w:r>
          </w:p>
        </w:tc>
        <w:tc>
          <w:tcPr>
            <w:tcW w:w="709"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треугольник).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Сходство и различия этих фигур (стороны, углы).</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восприятия пространства (наверху, внизу, слева, справа) </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Ориентировка в пространстве геометрической фигуры «квадрат».</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изобразительно-графического плана с помощью учителя</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 и выполняют инструкцию, содержащую пространственную характеристику с помощью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 под контролем учителя</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инструкцию, содержащую пространственную характеристику.</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ход работы.</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w:t>
            </w:r>
          </w:p>
        </w:tc>
        <w:tc>
          <w:tcPr>
            <w:tcW w:w="850"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09.10.23</w:t>
            </w:r>
          </w:p>
          <w:p w:rsidR="00B95A62" w:rsidRDefault="00B95A62">
            <w:pPr>
              <w:jc w:val="both"/>
              <w:rPr>
                <w:rFonts w:ascii="Times New Roman" w:eastAsia="Times New Roman" w:hAnsi="Times New Roman" w:cs="Times New Roman"/>
                <w:sz w:val="24"/>
                <w:szCs w:val="24"/>
              </w:rPr>
            </w:pP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10.10.23</w:t>
            </w:r>
          </w:p>
        </w:tc>
        <w:tc>
          <w:tcPr>
            <w:tcW w:w="851" w:type="dxa"/>
          </w:tcPr>
          <w:p w:rsidR="00B95A62" w:rsidRDefault="00B95A62" w:rsidP="002E52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09.10.23</w:t>
            </w:r>
          </w:p>
          <w:p w:rsidR="00B95A62" w:rsidRDefault="00B95A62" w:rsidP="002E525B">
            <w:pPr>
              <w:jc w:val="both"/>
              <w:rPr>
                <w:rFonts w:ascii="Times New Roman" w:eastAsia="Times New Roman" w:hAnsi="Times New Roman" w:cs="Times New Roman"/>
                <w:sz w:val="24"/>
                <w:szCs w:val="24"/>
              </w:rPr>
            </w:pPr>
          </w:p>
          <w:p w:rsidR="00B95A62" w:rsidRDefault="00B95A62" w:rsidP="002E52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10.10.23</w:t>
            </w:r>
          </w:p>
        </w:tc>
        <w:tc>
          <w:tcPr>
            <w:tcW w:w="1701" w:type="dxa"/>
          </w:tcPr>
          <w:p w:rsidR="00B95A62" w:rsidRDefault="00B95A62">
            <w:pPr>
              <w:jc w:val="both"/>
              <w:rPr>
                <w:rFonts w:ascii="Times New Roman" w:eastAsia="Times New Roman" w:hAnsi="Times New Roman" w:cs="Times New Roman"/>
                <w:sz w:val="24"/>
                <w:szCs w:val="24"/>
              </w:rPr>
            </w:pPr>
          </w:p>
        </w:tc>
      </w:tr>
      <w:tr w:rsidR="00B95A62" w:rsidTr="000E385A">
        <w:tc>
          <w:tcPr>
            <w:tcW w:w="675"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13-14</w:t>
            </w:r>
          </w:p>
        </w:tc>
        <w:tc>
          <w:tcPr>
            <w:tcW w:w="2410"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геометрических фигур по шаблонам.</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прямоугольник, треугольник, круг, овал»</w:t>
            </w:r>
          </w:p>
        </w:tc>
        <w:tc>
          <w:tcPr>
            <w:tcW w:w="709"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Картон. Предметы, сделанные из картона, функциональная значимость в быту, игре, учебе.</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сведения о картоне: сорт (переплетный, коробочный); цвет (серый, белый, желтый, цветной), физические свойства (гладкий, шероховатый, рифленый); </w:t>
            </w:r>
            <w:r>
              <w:rPr>
                <w:rFonts w:ascii="Times New Roman" w:eastAsia="Times New Roman" w:hAnsi="Times New Roman" w:cs="Times New Roman"/>
                <w:sz w:val="24"/>
                <w:szCs w:val="24"/>
              </w:rPr>
              <w:lastRenderedPageBreak/>
              <w:t>особенности (картон впитывает влагу и коробится; толстый картон ломается по сгибу, тонкий легко сгибается, режется).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«шаблон» и его геометрические формы.</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фигур на бумаге по образцу</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понятием «шаблон» и его геометрическими формами.</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экономную разметку фигур на бумаге по образцу под контролем учителя</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понятием </w:t>
            </w:r>
            <w:r>
              <w:rPr>
                <w:rFonts w:ascii="Times New Roman" w:eastAsia="Times New Roman" w:hAnsi="Times New Roman" w:cs="Times New Roman"/>
                <w:sz w:val="24"/>
                <w:szCs w:val="24"/>
              </w:rPr>
              <w:lastRenderedPageBreak/>
              <w:t>«шаблон» и его геометрическими формами.</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и работают с шаблоном.</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экономную разметку фигур на бумаге по образцу </w:t>
            </w:r>
          </w:p>
        </w:tc>
        <w:tc>
          <w:tcPr>
            <w:tcW w:w="850"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16.10.23</w:t>
            </w:r>
          </w:p>
          <w:p w:rsidR="00B95A62" w:rsidRDefault="00B95A62">
            <w:pPr>
              <w:jc w:val="both"/>
              <w:rPr>
                <w:rFonts w:ascii="Times New Roman" w:eastAsia="Times New Roman" w:hAnsi="Times New Roman" w:cs="Times New Roman"/>
                <w:sz w:val="24"/>
                <w:szCs w:val="24"/>
              </w:rPr>
            </w:pP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17.10.23</w:t>
            </w:r>
          </w:p>
        </w:tc>
        <w:tc>
          <w:tcPr>
            <w:tcW w:w="851" w:type="dxa"/>
          </w:tcPr>
          <w:p w:rsidR="00B95A62" w:rsidRDefault="00B95A62" w:rsidP="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16.10.23</w:t>
            </w:r>
          </w:p>
          <w:p w:rsidR="00B95A62" w:rsidRDefault="00B95A62" w:rsidP="00B95A62">
            <w:pPr>
              <w:jc w:val="both"/>
              <w:rPr>
                <w:rFonts w:ascii="Times New Roman" w:eastAsia="Times New Roman" w:hAnsi="Times New Roman" w:cs="Times New Roman"/>
                <w:sz w:val="24"/>
                <w:szCs w:val="24"/>
              </w:rPr>
            </w:pPr>
          </w:p>
          <w:p w:rsidR="00B95A62" w:rsidRDefault="00B95A62" w:rsidP="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17.10.23</w:t>
            </w:r>
          </w:p>
        </w:tc>
        <w:tc>
          <w:tcPr>
            <w:tcW w:w="1701" w:type="dxa"/>
          </w:tcPr>
          <w:p w:rsidR="00B95A62" w:rsidRDefault="00B95A62">
            <w:pPr>
              <w:jc w:val="both"/>
              <w:rPr>
                <w:rFonts w:ascii="Times New Roman" w:eastAsia="Times New Roman" w:hAnsi="Times New Roman" w:cs="Times New Roman"/>
                <w:sz w:val="24"/>
                <w:szCs w:val="24"/>
              </w:rPr>
            </w:pPr>
          </w:p>
        </w:tc>
      </w:tr>
      <w:tr w:rsidR="00B95A62" w:rsidTr="007B7219">
        <w:tc>
          <w:tcPr>
            <w:tcW w:w="14000" w:type="dxa"/>
            <w:gridSpan w:val="6"/>
          </w:tcPr>
          <w:p w:rsidR="00B95A62" w:rsidRDefault="00B95A6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c>
          <w:tcPr>
            <w:tcW w:w="3402" w:type="dxa"/>
            <w:gridSpan w:val="3"/>
          </w:tcPr>
          <w:p w:rsidR="00B95A62" w:rsidRDefault="00B95A62">
            <w:pPr>
              <w:jc w:val="center"/>
              <w:rPr>
                <w:rFonts w:ascii="Times New Roman" w:eastAsia="Times New Roman" w:hAnsi="Times New Roman" w:cs="Times New Roman"/>
                <w:b/>
                <w:sz w:val="24"/>
                <w:szCs w:val="24"/>
              </w:rPr>
            </w:pPr>
          </w:p>
        </w:tc>
      </w:tr>
      <w:tr w:rsidR="00B95A62" w:rsidTr="000E385A">
        <w:tc>
          <w:tcPr>
            <w:tcW w:w="675"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15-16</w:t>
            </w:r>
          </w:p>
        </w:tc>
        <w:tc>
          <w:tcPr>
            <w:tcW w:w="2410"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ягод из ниток, связанных в пучок.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«Ягоды»</w:t>
            </w:r>
          </w:p>
        </w:tc>
        <w:tc>
          <w:tcPr>
            <w:tcW w:w="709"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ниток, виды работы с нитками (вязание, вышивание, шитье, плетение, связывание в пучок).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изготовления изделия по предметно-операционному плану с частичной помощью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качества выполненной работы в сравнении с образцом</w:t>
            </w:r>
          </w:p>
          <w:p w:rsidR="00B95A62" w:rsidRDefault="00B95A62">
            <w:pPr>
              <w:jc w:val="both"/>
              <w:rPr>
                <w:rFonts w:ascii="Times New Roman" w:eastAsia="Times New Roman" w:hAnsi="Times New Roman" w:cs="Times New Roman"/>
                <w:sz w:val="24"/>
                <w:szCs w:val="24"/>
              </w:rPr>
            </w:pP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ниток, о виды работы с нитками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w:t>
            </w:r>
            <w:r>
              <w:rPr>
                <w:rFonts w:ascii="Times New Roman" w:eastAsia="Times New Roman" w:hAnsi="Times New Roman" w:cs="Times New Roman"/>
                <w:sz w:val="24"/>
                <w:szCs w:val="24"/>
              </w:rPr>
              <w:lastRenderedPageBreak/>
              <w:t>сравнении с образцом с помощью учителя</w:t>
            </w:r>
          </w:p>
        </w:tc>
        <w:tc>
          <w:tcPr>
            <w:tcW w:w="3402"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свойства ниток, о виды работы с нитками.</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сравнении с образцом </w:t>
            </w:r>
          </w:p>
        </w:tc>
        <w:tc>
          <w:tcPr>
            <w:tcW w:w="850" w:type="dxa"/>
          </w:tcPr>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23.10.23</w:t>
            </w:r>
          </w:p>
          <w:p w:rsidR="00B95A62" w:rsidRDefault="00B95A62">
            <w:pPr>
              <w:jc w:val="both"/>
              <w:rPr>
                <w:rFonts w:ascii="Times New Roman" w:eastAsia="Times New Roman" w:hAnsi="Times New Roman" w:cs="Times New Roman"/>
                <w:sz w:val="24"/>
                <w:szCs w:val="24"/>
              </w:rPr>
            </w:pPr>
          </w:p>
          <w:p w:rsidR="00B95A62"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24.10.23</w:t>
            </w:r>
          </w:p>
        </w:tc>
        <w:tc>
          <w:tcPr>
            <w:tcW w:w="851" w:type="dxa"/>
          </w:tcPr>
          <w:p w:rsidR="00B95A62" w:rsidRDefault="00B95A62" w:rsidP="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23.10.23</w:t>
            </w:r>
          </w:p>
          <w:p w:rsidR="00B95A62" w:rsidRDefault="00B95A62" w:rsidP="00B95A62">
            <w:pPr>
              <w:jc w:val="both"/>
              <w:rPr>
                <w:rFonts w:ascii="Times New Roman" w:eastAsia="Times New Roman" w:hAnsi="Times New Roman" w:cs="Times New Roman"/>
                <w:sz w:val="24"/>
                <w:szCs w:val="24"/>
              </w:rPr>
            </w:pPr>
          </w:p>
          <w:p w:rsidR="00B95A62" w:rsidRDefault="00B95A62" w:rsidP="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24.10.23</w:t>
            </w:r>
          </w:p>
        </w:tc>
        <w:tc>
          <w:tcPr>
            <w:tcW w:w="1701" w:type="dxa"/>
          </w:tcPr>
          <w:p w:rsidR="00B95A62" w:rsidRDefault="00B95A62">
            <w:pPr>
              <w:jc w:val="both"/>
              <w:rPr>
                <w:rFonts w:ascii="Times New Roman" w:eastAsia="Times New Roman" w:hAnsi="Times New Roman" w:cs="Times New Roman"/>
                <w:sz w:val="24"/>
                <w:szCs w:val="24"/>
              </w:rPr>
            </w:pPr>
          </w:p>
        </w:tc>
      </w:tr>
    </w:tbl>
    <w:tbl>
      <w:tblPr>
        <w:tblStyle w:val="af2"/>
        <w:tblW w:w="174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gridCol w:w="850"/>
        <w:gridCol w:w="851"/>
        <w:gridCol w:w="1701"/>
      </w:tblGrid>
      <w:tr w:rsidR="000E385A" w:rsidTr="000E385A">
        <w:tc>
          <w:tcPr>
            <w:tcW w:w="675" w:type="dxa"/>
          </w:tcPr>
          <w:p w:rsidR="000E385A"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17-19</w:t>
            </w:r>
          </w:p>
        </w:tc>
        <w:tc>
          <w:tcPr>
            <w:tcW w:w="2410"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двумя сквозными отверстиями.</w:t>
            </w:r>
          </w:p>
          <w:p w:rsidR="000E385A" w:rsidRDefault="000E385A">
            <w:pPr>
              <w:jc w:val="both"/>
              <w:rPr>
                <w:rFonts w:ascii="Times New Roman" w:eastAsia="Times New Roman" w:hAnsi="Times New Roman" w:cs="Times New Roman"/>
                <w:sz w:val="24"/>
                <w:szCs w:val="24"/>
              </w:rPr>
            </w:pPr>
          </w:p>
        </w:tc>
        <w:tc>
          <w:tcPr>
            <w:tcW w:w="709" w:type="dxa"/>
          </w:tcPr>
          <w:p w:rsidR="000E385A"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02"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пуговиц, цвет, форма, материал, из которых производят пуговицы.</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одежде.</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нитках, инструментах, применяемых при работе с нитками.</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Вдевание нитки в иголку.</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завязывания узелка на конце нити.</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сдвумя сквозными отверстиями к ткани.</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шитья «игла вверх-вниз».</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с опорой на предметно-операционный план с частичной помощью учителя</w:t>
            </w:r>
          </w:p>
        </w:tc>
        <w:tc>
          <w:tcPr>
            <w:tcW w:w="3402"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 по вопросам учителя.</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 по вопросам учителя.</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 под контролем учителя.</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tc>
        <w:tc>
          <w:tcPr>
            <w:tcW w:w="3402"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p w:rsidR="000E385A" w:rsidRDefault="000E385A">
            <w:pPr>
              <w:jc w:val="both"/>
              <w:rPr>
                <w:rFonts w:ascii="Times New Roman" w:eastAsia="Times New Roman" w:hAnsi="Times New Roman" w:cs="Times New Roman"/>
                <w:sz w:val="24"/>
                <w:szCs w:val="24"/>
              </w:rPr>
            </w:pPr>
          </w:p>
        </w:tc>
        <w:tc>
          <w:tcPr>
            <w:tcW w:w="850"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07.11.23</w:t>
            </w:r>
          </w:p>
          <w:p w:rsidR="000C4BF6" w:rsidRDefault="000C4BF6">
            <w:pPr>
              <w:jc w:val="both"/>
              <w:rPr>
                <w:rFonts w:ascii="Times New Roman" w:eastAsia="Times New Roman" w:hAnsi="Times New Roman" w:cs="Times New Roman"/>
                <w:sz w:val="24"/>
                <w:szCs w:val="24"/>
              </w:rPr>
            </w:pPr>
          </w:p>
          <w:p w:rsidR="000E385A"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13.11.23</w:t>
            </w:r>
          </w:p>
          <w:p w:rsidR="000C4BF6" w:rsidRDefault="000C4BF6">
            <w:pPr>
              <w:jc w:val="both"/>
              <w:rPr>
                <w:rFonts w:ascii="Times New Roman" w:eastAsia="Times New Roman" w:hAnsi="Times New Roman" w:cs="Times New Roman"/>
                <w:sz w:val="24"/>
                <w:szCs w:val="24"/>
              </w:rPr>
            </w:pP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14.11.23</w:t>
            </w:r>
          </w:p>
        </w:tc>
        <w:tc>
          <w:tcPr>
            <w:tcW w:w="851" w:type="dxa"/>
          </w:tcPr>
          <w:p w:rsidR="000E385A" w:rsidRDefault="000E385A" w:rsidP="000E385A">
            <w:pPr>
              <w:jc w:val="both"/>
              <w:rPr>
                <w:rFonts w:ascii="Times New Roman" w:eastAsia="Times New Roman" w:hAnsi="Times New Roman" w:cs="Times New Roman"/>
                <w:sz w:val="24"/>
                <w:szCs w:val="24"/>
              </w:rPr>
            </w:pPr>
          </w:p>
        </w:tc>
        <w:tc>
          <w:tcPr>
            <w:tcW w:w="1701" w:type="dxa"/>
          </w:tcPr>
          <w:p w:rsidR="000E385A" w:rsidRDefault="000E385A">
            <w:pPr>
              <w:jc w:val="both"/>
              <w:rPr>
                <w:rFonts w:ascii="Times New Roman" w:eastAsia="Times New Roman" w:hAnsi="Times New Roman" w:cs="Times New Roman"/>
                <w:sz w:val="24"/>
                <w:szCs w:val="24"/>
              </w:rPr>
            </w:pPr>
          </w:p>
        </w:tc>
      </w:tr>
      <w:tr w:rsidR="000E385A" w:rsidTr="007B7219">
        <w:tc>
          <w:tcPr>
            <w:tcW w:w="14000" w:type="dxa"/>
            <w:gridSpan w:val="6"/>
          </w:tcPr>
          <w:p w:rsidR="000E385A" w:rsidRDefault="000E385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c>
          <w:tcPr>
            <w:tcW w:w="3402" w:type="dxa"/>
            <w:gridSpan w:val="3"/>
          </w:tcPr>
          <w:p w:rsidR="000E385A" w:rsidRDefault="000E385A">
            <w:pPr>
              <w:jc w:val="center"/>
              <w:rPr>
                <w:rFonts w:ascii="Times New Roman" w:eastAsia="Times New Roman" w:hAnsi="Times New Roman" w:cs="Times New Roman"/>
                <w:b/>
                <w:sz w:val="24"/>
                <w:szCs w:val="24"/>
              </w:rPr>
            </w:pPr>
          </w:p>
        </w:tc>
      </w:tr>
      <w:tr w:rsidR="000E385A" w:rsidTr="000E385A">
        <w:tc>
          <w:tcPr>
            <w:tcW w:w="675" w:type="dxa"/>
          </w:tcPr>
          <w:p w:rsidR="000E385A"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p>
        </w:tc>
        <w:tc>
          <w:tcPr>
            <w:tcW w:w="2410"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цилиндрической формы.«Кружка»</w:t>
            </w:r>
          </w:p>
        </w:tc>
        <w:tc>
          <w:tcPr>
            <w:tcW w:w="709" w:type="dxa"/>
          </w:tcPr>
          <w:p w:rsidR="000E385A"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материале для изготовления посуды.</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«цилиндр».</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пластилине и его физических свойствах.</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Лепка чашки цилиндрической формы.</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«раскатывание пластилина в ладонях до овальной формы», «вдавливание пластилина пальцем».</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опорой на предметно—операционный план с частичной помощью учителя</w:t>
            </w:r>
          </w:p>
        </w:tc>
        <w:tc>
          <w:tcPr>
            <w:tcW w:w="3402"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 по вопросам учителя.</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 по вопросам учителя.</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 под контролем учителя.</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помощью учителя</w:t>
            </w:r>
          </w:p>
        </w:tc>
        <w:tc>
          <w:tcPr>
            <w:tcW w:w="3402"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частичной помощью учителя</w:t>
            </w:r>
          </w:p>
        </w:tc>
        <w:tc>
          <w:tcPr>
            <w:tcW w:w="850" w:type="dxa"/>
          </w:tcPr>
          <w:p w:rsidR="000E385A"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20.11.23</w:t>
            </w:r>
          </w:p>
          <w:p w:rsidR="000C4BF6" w:rsidRDefault="000C4BF6">
            <w:pPr>
              <w:jc w:val="both"/>
              <w:rPr>
                <w:rFonts w:ascii="Times New Roman" w:eastAsia="Times New Roman" w:hAnsi="Times New Roman" w:cs="Times New Roman"/>
                <w:sz w:val="24"/>
                <w:szCs w:val="24"/>
              </w:rPr>
            </w:pP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21.11.23</w:t>
            </w:r>
          </w:p>
        </w:tc>
        <w:tc>
          <w:tcPr>
            <w:tcW w:w="851" w:type="dxa"/>
          </w:tcPr>
          <w:p w:rsidR="000E385A" w:rsidRDefault="000E385A">
            <w:pPr>
              <w:jc w:val="both"/>
              <w:rPr>
                <w:rFonts w:ascii="Times New Roman" w:eastAsia="Times New Roman" w:hAnsi="Times New Roman" w:cs="Times New Roman"/>
                <w:sz w:val="24"/>
                <w:szCs w:val="24"/>
              </w:rPr>
            </w:pPr>
          </w:p>
        </w:tc>
        <w:tc>
          <w:tcPr>
            <w:tcW w:w="1701" w:type="dxa"/>
          </w:tcPr>
          <w:p w:rsidR="000E385A" w:rsidRDefault="000E385A">
            <w:pPr>
              <w:jc w:val="both"/>
              <w:rPr>
                <w:rFonts w:ascii="Times New Roman" w:eastAsia="Times New Roman" w:hAnsi="Times New Roman" w:cs="Times New Roman"/>
                <w:sz w:val="24"/>
                <w:szCs w:val="24"/>
              </w:rPr>
            </w:pPr>
          </w:p>
        </w:tc>
      </w:tr>
      <w:tr w:rsidR="000E385A" w:rsidTr="000E385A">
        <w:tc>
          <w:tcPr>
            <w:tcW w:w="675" w:type="dxa"/>
          </w:tcPr>
          <w:p w:rsidR="000E385A"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22-23</w:t>
            </w:r>
          </w:p>
        </w:tc>
        <w:tc>
          <w:tcPr>
            <w:tcW w:w="2410"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конической формы (конструктивный способ).«Чашка из пластилиновых жгутиков»</w:t>
            </w:r>
          </w:p>
        </w:tc>
        <w:tc>
          <w:tcPr>
            <w:tcW w:w="709" w:type="dxa"/>
          </w:tcPr>
          <w:p w:rsidR="000E385A"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Пластилин и его физические свойства.</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конструктивным способом изделия конической формы.</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«конус»,«усеченный конус».</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«скатывание пластилина столбиком (палочкой)».</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способом сравнивания длины вылепленной из пластилина заготовки со схемами в рабочей тетради.</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работы с </w:t>
            </w:r>
            <w:r>
              <w:rPr>
                <w:rFonts w:ascii="Times New Roman" w:eastAsia="Times New Roman" w:hAnsi="Times New Roman" w:cs="Times New Roman"/>
                <w:sz w:val="24"/>
                <w:szCs w:val="24"/>
              </w:rPr>
              <w:lastRenderedPageBreak/>
              <w:t>опорой на изобразительно-графический план</w:t>
            </w:r>
          </w:p>
          <w:p w:rsidR="000E385A" w:rsidRDefault="000E385A">
            <w:pPr>
              <w:jc w:val="both"/>
              <w:rPr>
                <w:rFonts w:ascii="Times New Roman" w:eastAsia="Times New Roman" w:hAnsi="Times New Roman" w:cs="Times New Roman"/>
                <w:sz w:val="24"/>
                <w:szCs w:val="24"/>
              </w:rPr>
            </w:pPr>
          </w:p>
        </w:tc>
        <w:tc>
          <w:tcPr>
            <w:tcW w:w="3402" w:type="dxa"/>
          </w:tcPr>
          <w:p w:rsidR="000E385A" w:rsidRDefault="000E385A">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 по вопросам учителя.</w:t>
            </w:r>
          </w:p>
          <w:p w:rsidR="000E385A" w:rsidRDefault="000E385A">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 под контролем учителя.</w:t>
            </w:r>
          </w:p>
          <w:p w:rsidR="000E385A" w:rsidRDefault="000E385A">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rsidR="000E385A" w:rsidRDefault="000E385A">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rsidR="000E385A" w:rsidRDefault="000E385A">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 вопросам учителя.</w:t>
            </w:r>
          </w:p>
          <w:p w:rsidR="000E385A" w:rsidRDefault="000E385A">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Осуществляют контроль длины вылепленной из пластилина заготовки со схемами в рабочей </w:t>
            </w:r>
            <w:r>
              <w:rPr>
                <w:rFonts w:ascii="Times New Roman" w:eastAsia="Times New Roman" w:hAnsi="Times New Roman" w:cs="Times New Roman"/>
                <w:sz w:val="24"/>
                <w:szCs w:val="24"/>
              </w:rPr>
              <w:lastRenderedPageBreak/>
              <w:t>тетради с помощью учителя.</w:t>
            </w:r>
          </w:p>
          <w:p w:rsidR="000E385A" w:rsidRDefault="000E385A">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Планируют работу с опорой на изобразительно-графический план по вопросам учителя </w:t>
            </w:r>
          </w:p>
        </w:tc>
        <w:tc>
          <w:tcPr>
            <w:tcW w:w="3402" w:type="dxa"/>
          </w:tcPr>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длины вылепленной из пластилина заготовки со схемами в рабочей тетради.</w:t>
            </w:r>
          </w:p>
          <w:p w:rsidR="000E385A" w:rsidRDefault="000E38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Планируют работу с опорой на изобразительно-графический план.</w:t>
            </w:r>
          </w:p>
          <w:p w:rsidR="000E385A" w:rsidRDefault="000E385A">
            <w:pPr>
              <w:jc w:val="both"/>
              <w:rPr>
                <w:rFonts w:ascii="Times New Roman" w:eastAsia="Times New Roman" w:hAnsi="Times New Roman" w:cs="Times New Roman"/>
                <w:sz w:val="24"/>
                <w:szCs w:val="24"/>
              </w:rPr>
            </w:pPr>
          </w:p>
        </w:tc>
        <w:tc>
          <w:tcPr>
            <w:tcW w:w="850" w:type="dxa"/>
          </w:tcPr>
          <w:p w:rsidR="000E385A"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27.11.23</w:t>
            </w:r>
          </w:p>
          <w:p w:rsidR="000C4BF6" w:rsidRDefault="000C4BF6">
            <w:pPr>
              <w:jc w:val="both"/>
              <w:rPr>
                <w:rFonts w:ascii="Times New Roman" w:eastAsia="Times New Roman" w:hAnsi="Times New Roman" w:cs="Times New Roman"/>
                <w:sz w:val="24"/>
                <w:szCs w:val="24"/>
              </w:rPr>
            </w:pP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28.11.23</w:t>
            </w:r>
          </w:p>
        </w:tc>
        <w:tc>
          <w:tcPr>
            <w:tcW w:w="851" w:type="dxa"/>
          </w:tcPr>
          <w:p w:rsidR="000E385A" w:rsidRDefault="000E385A" w:rsidP="000C4BF6">
            <w:pPr>
              <w:jc w:val="both"/>
              <w:rPr>
                <w:rFonts w:ascii="Times New Roman" w:eastAsia="Times New Roman" w:hAnsi="Times New Roman" w:cs="Times New Roman"/>
                <w:sz w:val="24"/>
                <w:szCs w:val="24"/>
              </w:rPr>
            </w:pPr>
          </w:p>
        </w:tc>
        <w:tc>
          <w:tcPr>
            <w:tcW w:w="1701" w:type="dxa"/>
          </w:tcPr>
          <w:p w:rsidR="000E385A" w:rsidRDefault="000E385A">
            <w:pPr>
              <w:jc w:val="both"/>
              <w:rPr>
                <w:rFonts w:ascii="Times New Roman" w:eastAsia="Times New Roman" w:hAnsi="Times New Roman" w:cs="Times New Roman"/>
                <w:sz w:val="24"/>
                <w:szCs w:val="24"/>
              </w:rPr>
            </w:pPr>
          </w:p>
        </w:tc>
      </w:tr>
    </w:tbl>
    <w:tbl>
      <w:tblPr>
        <w:tblStyle w:val="af3"/>
        <w:tblW w:w="28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gridCol w:w="875"/>
        <w:gridCol w:w="875"/>
        <w:gridCol w:w="1750"/>
        <w:gridCol w:w="3500"/>
        <w:gridCol w:w="7000"/>
      </w:tblGrid>
      <w:tr w:rsidR="007B7219" w:rsidTr="007B7219">
        <w:tc>
          <w:tcPr>
            <w:tcW w:w="14000" w:type="dxa"/>
            <w:gridSpan w:val="6"/>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w:t>
            </w:r>
            <w:r w:rsidR="00460C63">
              <w:rPr>
                <w:rFonts w:ascii="Times New Roman" w:eastAsia="Times New Roman" w:hAnsi="Times New Roman" w:cs="Times New Roman"/>
                <w:b/>
                <w:sz w:val="24"/>
                <w:szCs w:val="24"/>
              </w:rPr>
              <w:t xml:space="preserve">та с природными материалами – 2 </w:t>
            </w:r>
            <w:r>
              <w:rPr>
                <w:rFonts w:ascii="Times New Roman" w:eastAsia="Times New Roman" w:hAnsi="Times New Roman" w:cs="Times New Roman"/>
                <w:b/>
                <w:sz w:val="24"/>
                <w:szCs w:val="24"/>
              </w:rPr>
              <w:t>час</w:t>
            </w:r>
            <w:r w:rsidR="00460C63">
              <w:rPr>
                <w:rFonts w:ascii="Times New Roman" w:eastAsia="Times New Roman" w:hAnsi="Times New Roman" w:cs="Times New Roman"/>
                <w:b/>
                <w:sz w:val="24"/>
                <w:szCs w:val="24"/>
              </w:rPr>
              <w:t>а</w:t>
            </w:r>
          </w:p>
        </w:tc>
        <w:tc>
          <w:tcPr>
            <w:tcW w:w="14000" w:type="dxa"/>
            <w:gridSpan w:val="5"/>
          </w:tcPr>
          <w:p w:rsidR="007B7219" w:rsidRDefault="007B7219">
            <w:pPr>
              <w:jc w:val="center"/>
              <w:rPr>
                <w:rFonts w:ascii="Times New Roman" w:eastAsia="Times New Roman" w:hAnsi="Times New Roman" w:cs="Times New Roman"/>
                <w:b/>
                <w:sz w:val="24"/>
                <w:szCs w:val="24"/>
              </w:rPr>
            </w:pPr>
          </w:p>
        </w:tc>
      </w:tr>
      <w:tr w:rsidR="000C4BF6" w:rsidTr="000E385A">
        <w:tc>
          <w:tcPr>
            <w:tcW w:w="675" w:type="dxa"/>
          </w:tcPr>
          <w:p w:rsidR="000C4BF6" w:rsidRDefault="00B95A62">
            <w:pPr>
              <w:rPr>
                <w:rFonts w:ascii="Times New Roman" w:eastAsia="Times New Roman" w:hAnsi="Times New Roman" w:cs="Times New Roman"/>
                <w:sz w:val="24"/>
                <w:szCs w:val="24"/>
              </w:rPr>
            </w:pPr>
            <w:r>
              <w:rPr>
                <w:rFonts w:ascii="Times New Roman" w:eastAsia="Times New Roman" w:hAnsi="Times New Roman" w:cs="Times New Roman"/>
                <w:sz w:val="24"/>
                <w:szCs w:val="24"/>
              </w:rPr>
              <w:t>24-25</w:t>
            </w:r>
          </w:p>
        </w:tc>
        <w:tc>
          <w:tcPr>
            <w:tcW w:w="2410"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из листьев «Мальчик», «Девочка»</w:t>
            </w:r>
          </w:p>
        </w:tc>
        <w:tc>
          <w:tcPr>
            <w:tcW w:w="709" w:type="dxa"/>
          </w:tcPr>
          <w:p w:rsidR="000C4BF6" w:rsidRDefault="00460C6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деревьях, листьях.</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природном материале как о поделочном и его художественно-выразительные свойства.</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«аппликация».</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аппликации и выделение основных признаков и свойств аппликационных изображений.</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аппликации из сухих листьев с опорой на предметно—операционный план в коллективной беседе</w:t>
            </w:r>
          </w:p>
          <w:p w:rsidR="000C4BF6" w:rsidRDefault="000C4BF6">
            <w:pPr>
              <w:rPr>
                <w:rFonts w:ascii="Times New Roman" w:eastAsia="Times New Roman" w:hAnsi="Times New Roman" w:cs="Times New Roman"/>
                <w:sz w:val="24"/>
                <w:szCs w:val="24"/>
              </w:rPr>
            </w:pPr>
          </w:p>
        </w:tc>
        <w:tc>
          <w:tcPr>
            <w:tcW w:w="3402"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 по вопросам учителя.</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 по вопросам учителя.</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 по вопросам учителя.</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под контролем учителя</w:t>
            </w:r>
          </w:p>
        </w:tc>
        <w:tc>
          <w:tcPr>
            <w:tcW w:w="3402"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w:t>
            </w:r>
          </w:p>
        </w:tc>
        <w:tc>
          <w:tcPr>
            <w:tcW w:w="875"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04.12.23</w:t>
            </w:r>
          </w:p>
          <w:p w:rsidR="000C4BF6" w:rsidRDefault="000C4BF6">
            <w:pPr>
              <w:rPr>
                <w:rFonts w:ascii="Times New Roman" w:eastAsia="Times New Roman" w:hAnsi="Times New Roman" w:cs="Times New Roman"/>
                <w:sz w:val="24"/>
                <w:szCs w:val="24"/>
              </w:rPr>
            </w:pP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05.12.23</w:t>
            </w:r>
          </w:p>
        </w:tc>
        <w:tc>
          <w:tcPr>
            <w:tcW w:w="875" w:type="dxa"/>
          </w:tcPr>
          <w:p w:rsidR="000C4BF6" w:rsidRDefault="000C4BF6" w:rsidP="002E525B">
            <w:pPr>
              <w:rPr>
                <w:rFonts w:ascii="Times New Roman" w:eastAsia="Times New Roman" w:hAnsi="Times New Roman" w:cs="Times New Roman"/>
                <w:sz w:val="24"/>
                <w:szCs w:val="24"/>
              </w:rPr>
            </w:pPr>
          </w:p>
        </w:tc>
        <w:tc>
          <w:tcPr>
            <w:tcW w:w="1750" w:type="dxa"/>
          </w:tcPr>
          <w:p w:rsidR="000C4BF6" w:rsidRDefault="000C4BF6">
            <w:pPr>
              <w:rPr>
                <w:rFonts w:ascii="Times New Roman" w:eastAsia="Times New Roman" w:hAnsi="Times New Roman" w:cs="Times New Roman"/>
                <w:sz w:val="24"/>
                <w:szCs w:val="24"/>
              </w:rPr>
            </w:pPr>
          </w:p>
        </w:tc>
        <w:tc>
          <w:tcPr>
            <w:tcW w:w="3500" w:type="dxa"/>
          </w:tcPr>
          <w:p w:rsidR="000C4BF6" w:rsidRDefault="000C4BF6">
            <w:pPr>
              <w:rPr>
                <w:rFonts w:ascii="Times New Roman" w:eastAsia="Times New Roman" w:hAnsi="Times New Roman" w:cs="Times New Roman"/>
                <w:sz w:val="24"/>
                <w:szCs w:val="24"/>
              </w:rPr>
            </w:pPr>
          </w:p>
        </w:tc>
        <w:tc>
          <w:tcPr>
            <w:tcW w:w="7000" w:type="dxa"/>
          </w:tcPr>
          <w:p w:rsidR="000C4BF6" w:rsidRDefault="000C4BF6">
            <w:pPr>
              <w:rPr>
                <w:rFonts w:ascii="Times New Roman" w:eastAsia="Times New Roman" w:hAnsi="Times New Roman" w:cs="Times New Roman"/>
                <w:sz w:val="24"/>
                <w:szCs w:val="24"/>
              </w:rPr>
            </w:pPr>
          </w:p>
        </w:tc>
      </w:tr>
      <w:tr w:rsidR="000C4BF6" w:rsidTr="007B7219">
        <w:tc>
          <w:tcPr>
            <w:tcW w:w="14000" w:type="dxa"/>
            <w:gridSpan w:val="6"/>
          </w:tcPr>
          <w:p w:rsidR="000C4BF6" w:rsidRDefault="000C4BF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 часа</w:t>
            </w:r>
          </w:p>
        </w:tc>
        <w:tc>
          <w:tcPr>
            <w:tcW w:w="14000" w:type="dxa"/>
            <w:gridSpan w:val="5"/>
          </w:tcPr>
          <w:p w:rsidR="000C4BF6" w:rsidRDefault="000C4BF6">
            <w:pPr>
              <w:jc w:val="center"/>
              <w:rPr>
                <w:rFonts w:ascii="Times New Roman" w:eastAsia="Times New Roman" w:hAnsi="Times New Roman" w:cs="Times New Roman"/>
                <w:b/>
                <w:sz w:val="24"/>
                <w:szCs w:val="24"/>
              </w:rPr>
            </w:pPr>
          </w:p>
        </w:tc>
      </w:tr>
      <w:tr w:rsidR="000C4BF6" w:rsidTr="000E385A">
        <w:tc>
          <w:tcPr>
            <w:tcW w:w="675" w:type="dxa"/>
          </w:tcPr>
          <w:p w:rsidR="000C4BF6" w:rsidRDefault="00B95A62">
            <w:pPr>
              <w:rPr>
                <w:rFonts w:ascii="Times New Roman" w:eastAsia="Times New Roman" w:hAnsi="Times New Roman" w:cs="Times New Roman"/>
                <w:sz w:val="24"/>
                <w:szCs w:val="24"/>
              </w:rPr>
            </w:pPr>
            <w:r>
              <w:rPr>
                <w:rFonts w:ascii="Times New Roman" w:eastAsia="Times New Roman" w:hAnsi="Times New Roman" w:cs="Times New Roman"/>
                <w:sz w:val="24"/>
                <w:szCs w:val="24"/>
              </w:rPr>
              <w:t>26-27</w:t>
            </w:r>
          </w:p>
        </w:tc>
        <w:tc>
          <w:tcPr>
            <w:tcW w:w="2410"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бумаги и картона по шаблонам сложной конфигурации.«Машина»</w:t>
            </w:r>
          </w:p>
          <w:p w:rsidR="000C4BF6" w:rsidRDefault="000C4BF6">
            <w:pPr>
              <w:rPr>
                <w:rFonts w:ascii="Times New Roman" w:eastAsia="Times New Roman" w:hAnsi="Times New Roman" w:cs="Times New Roman"/>
                <w:sz w:val="24"/>
                <w:szCs w:val="24"/>
              </w:rPr>
            </w:pPr>
          </w:p>
          <w:p w:rsidR="000C4BF6" w:rsidRDefault="000C4BF6">
            <w:pPr>
              <w:rPr>
                <w:rFonts w:ascii="Times New Roman" w:eastAsia="Times New Roman" w:hAnsi="Times New Roman" w:cs="Times New Roman"/>
                <w:sz w:val="24"/>
                <w:szCs w:val="24"/>
              </w:rPr>
            </w:pPr>
          </w:p>
          <w:p w:rsidR="000C4BF6" w:rsidRDefault="000C4BF6">
            <w:pPr>
              <w:rPr>
                <w:rFonts w:ascii="Times New Roman" w:eastAsia="Times New Roman" w:hAnsi="Times New Roman" w:cs="Times New Roman"/>
                <w:sz w:val="24"/>
                <w:szCs w:val="24"/>
              </w:rPr>
            </w:pPr>
          </w:p>
          <w:p w:rsidR="000C4BF6" w:rsidRDefault="000C4BF6">
            <w:pPr>
              <w:rPr>
                <w:rFonts w:ascii="Times New Roman" w:eastAsia="Times New Roman" w:hAnsi="Times New Roman" w:cs="Times New Roman"/>
                <w:sz w:val="24"/>
                <w:szCs w:val="24"/>
              </w:rPr>
            </w:pPr>
          </w:p>
          <w:p w:rsidR="000C4BF6" w:rsidRDefault="000C4BF6">
            <w:pPr>
              <w:rPr>
                <w:rFonts w:ascii="Times New Roman" w:eastAsia="Times New Roman" w:hAnsi="Times New Roman" w:cs="Times New Roman"/>
                <w:sz w:val="24"/>
                <w:szCs w:val="24"/>
              </w:rPr>
            </w:pPr>
          </w:p>
          <w:p w:rsidR="000C4BF6" w:rsidRDefault="000C4BF6">
            <w:pPr>
              <w:rPr>
                <w:rFonts w:ascii="Times New Roman" w:eastAsia="Times New Roman" w:hAnsi="Times New Roman" w:cs="Times New Roman"/>
                <w:sz w:val="24"/>
                <w:szCs w:val="24"/>
              </w:rPr>
            </w:pPr>
          </w:p>
          <w:p w:rsidR="000C4BF6" w:rsidRDefault="000C4BF6">
            <w:pPr>
              <w:jc w:val="right"/>
              <w:rPr>
                <w:rFonts w:ascii="Times New Roman" w:eastAsia="Times New Roman" w:hAnsi="Times New Roman" w:cs="Times New Roman"/>
                <w:sz w:val="24"/>
                <w:szCs w:val="24"/>
              </w:rPr>
            </w:pPr>
          </w:p>
        </w:tc>
        <w:tc>
          <w:tcPr>
            <w:tcW w:w="709"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3402"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знаний о картоне: сорт, цвет, физические свойства, особенности </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«контур», «силуэт».</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Вырезание ножницами по контурной линии</w:t>
            </w:r>
          </w:p>
          <w:p w:rsidR="000C4BF6" w:rsidRDefault="000C4BF6">
            <w:pPr>
              <w:rPr>
                <w:rFonts w:ascii="Times New Roman" w:eastAsia="Times New Roman" w:hAnsi="Times New Roman" w:cs="Times New Roman"/>
                <w:sz w:val="24"/>
                <w:szCs w:val="24"/>
              </w:rPr>
            </w:pPr>
          </w:p>
        </w:tc>
        <w:tc>
          <w:tcPr>
            <w:tcW w:w="3402"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 по вопросам учителя.</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понятиями </w:t>
            </w:r>
            <w:r>
              <w:rPr>
                <w:rFonts w:ascii="Times New Roman" w:eastAsia="Times New Roman" w:hAnsi="Times New Roman" w:cs="Times New Roman"/>
                <w:sz w:val="24"/>
                <w:szCs w:val="24"/>
              </w:rPr>
              <w:lastRenderedPageBreak/>
              <w:t>«контур», «силуэт».</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ножницами по контурной линии под контролем учителя</w:t>
            </w:r>
          </w:p>
        </w:tc>
        <w:tc>
          <w:tcPr>
            <w:tcW w:w="3402"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«контур», «силуэт».</w:t>
            </w: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Вырезают ножницами по контурной линии</w:t>
            </w:r>
          </w:p>
        </w:tc>
        <w:tc>
          <w:tcPr>
            <w:tcW w:w="875" w:type="dxa"/>
          </w:tcPr>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11.12.23</w:t>
            </w:r>
          </w:p>
          <w:p w:rsidR="000C4BF6" w:rsidRDefault="000C4BF6">
            <w:pPr>
              <w:rPr>
                <w:rFonts w:ascii="Times New Roman" w:eastAsia="Times New Roman" w:hAnsi="Times New Roman" w:cs="Times New Roman"/>
                <w:sz w:val="24"/>
                <w:szCs w:val="24"/>
              </w:rPr>
            </w:pPr>
          </w:p>
          <w:p w:rsidR="000C4BF6" w:rsidRDefault="000C4BF6">
            <w:pPr>
              <w:rPr>
                <w:rFonts w:ascii="Times New Roman" w:eastAsia="Times New Roman" w:hAnsi="Times New Roman" w:cs="Times New Roman"/>
                <w:sz w:val="24"/>
                <w:szCs w:val="24"/>
              </w:rPr>
            </w:pPr>
            <w:r>
              <w:rPr>
                <w:rFonts w:ascii="Times New Roman" w:eastAsia="Times New Roman" w:hAnsi="Times New Roman" w:cs="Times New Roman"/>
                <w:sz w:val="24"/>
                <w:szCs w:val="24"/>
              </w:rPr>
              <w:t>12.12.23</w:t>
            </w:r>
          </w:p>
        </w:tc>
        <w:tc>
          <w:tcPr>
            <w:tcW w:w="875" w:type="dxa"/>
          </w:tcPr>
          <w:p w:rsidR="000C4BF6" w:rsidRDefault="000C4BF6">
            <w:pPr>
              <w:rPr>
                <w:rFonts w:ascii="Times New Roman" w:eastAsia="Times New Roman" w:hAnsi="Times New Roman" w:cs="Times New Roman"/>
                <w:sz w:val="24"/>
                <w:szCs w:val="24"/>
              </w:rPr>
            </w:pPr>
          </w:p>
        </w:tc>
        <w:tc>
          <w:tcPr>
            <w:tcW w:w="1750" w:type="dxa"/>
          </w:tcPr>
          <w:p w:rsidR="000C4BF6" w:rsidRDefault="000C4BF6">
            <w:pPr>
              <w:rPr>
                <w:rFonts w:ascii="Times New Roman" w:eastAsia="Times New Roman" w:hAnsi="Times New Roman" w:cs="Times New Roman"/>
                <w:sz w:val="24"/>
                <w:szCs w:val="24"/>
              </w:rPr>
            </w:pPr>
          </w:p>
        </w:tc>
        <w:tc>
          <w:tcPr>
            <w:tcW w:w="3500" w:type="dxa"/>
          </w:tcPr>
          <w:p w:rsidR="000C4BF6" w:rsidRDefault="000C4BF6">
            <w:pPr>
              <w:rPr>
                <w:rFonts w:ascii="Times New Roman" w:eastAsia="Times New Roman" w:hAnsi="Times New Roman" w:cs="Times New Roman"/>
                <w:sz w:val="24"/>
                <w:szCs w:val="24"/>
              </w:rPr>
            </w:pPr>
          </w:p>
        </w:tc>
        <w:tc>
          <w:tcPr>
            <w:tcW w:w="7000" w:type="dxa"/>
          </w:tcPr>
          <w:p w:rsidR="000C4BF6" w:rsidRDefault="000C4BF6">
            <w:pPr>
              <w:rPr>
                <w:rFonts w:ascii="Times New Roman" w:eastAsia="Times New Roman" w:hAnsi="Times New Roman" w:cs="Times New Roman"/>
                <w:sz w:val="24"/>
                <w:szCs w:val="24"/>
              </w:rPr>
            </w:pPr>
          </w:p>
        </w:tc>
      </w:tr>
      <w:tr w:rsidR="000C4BF6" w:rsidTr="000E385A">
        <w:tc>
          <w:tcPr>
            <w:tcW w:w="675" w:type="dxa"/>
          </w:tcPr>
          <w:p w:rsidR="000C4BF6"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28-29</w:t>
            </w:r>
          </w:p>
        </w:tc>
        <w:tc>
          <w:tcPr>
            <w:tcW w:w="2410"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плоских елочных игрушек, украшенных аппликацией.«Яблоко», «Рыба»</w:t>
            </w:r>
          </w:p>
        </w:tc>
        <w:tc>
          <w:tcPr>
            <w:tcW w:w="709"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изготовления плоских елочных игрушек в форме стилизованных изображений.</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«бумажная мозаика».</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«вырезание по контурной линии», «обрывание бумаги», «наклеивание небольших кусочков бумаги на основу».</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бумаги и картона, выделение признаков и свойств.</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по предметно-операционному плану с частичной помощью учителя</w:t>
            </w:r>
          </w:p>
          <w:p w:rsidR="000C4BF6" w:rsidRDefault="000C4BF6">
            <w:pPr>
              <w:jc w:val="both"/>
              <w:rPr>
                <w:rFonts w:ascii="Times New Roman" w:eastAsia="Times New Roman" w:hAnsi="Times New Roman" w:cs="Times New Roman"/>
                <w:sz w:val="24"/>
                <w:szCs w:val="24"/>
              </w:rPr>
            </w:pPr>
          </w:p>
        </w:tc>
        <w:tc>
          <w:tcPr>
            <w:tcW w:w="3402"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 под контролем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 по вопросам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c>
          <w:tcPr>
            <w:tcW w:w="3402"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c>
          <w:tcPr>
            <w:tcW w:w="875"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18.12.23</w:t>
            </w:r>
          </w:p>
          <w:p w:rsidR="000C4BF6" w:rsidRDefault="000C4BF6">
            <w:pPr>
              <w:jc w:val="both"/>
              <w:rPr>
                <w:rFonts w:ascii="Times New Roman" w:eastAsia="Times New Roman" w:hAnsi="Times New Roman" w:cs="Times New Roman"/>
                <w:sz w:val="24"/>
                <w:szCs w:val="24"/>
              </w:rPr>
            </w:pP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19.12.23</w:t>
            </w:r>
          </w:p>
        </w:tc>
        <w:tc>
          <w:tcPr>
            <w:tcW w:w="875" w:type="dxa"/>
          </w:tcPr>
          <w:p w:rsidR="000C4BF6" w:rsidRDefault="000C4BF6" w:rsidP="000C4BF6">
            <w:pPr>
              <w:jc w:val="both"/>
              <w:rPr>
                <w:rFonts w:ascii="Times New Roman" w:eastAsia="Times New Roman" w:hAnsi="Times New Roman" w:cs="Times New Roman"/>
                <w:sz w:val="24"/>
                <w:szCs w:val="24"/>
              </w:rPr>
            </w:pPr>
          </w:p>
        </w:tc>
        <w:tc>
          <w:tcPr>
            <w:tcW w:w="1750" w:type="dxa"/>
          </w:tcPr>
          <w:p w:rsidR="000C4BF6" w:rsidRDefault="000C4BF6">
            <w:pPr>
              <w:jc w:val="both"/>
              <w:rPr>
                <w:rFonts w:ascii="Times New Roman" w:eastAsia="Times New Roman" w:hAnsi="Times New Roman" w:cs="Times New Roman"/>
                <w:sz w:val="24"/>
                <w:szCs w:val="24"/>
              </w:rPr>
            </w:pPr>
          </w:p>
        </w:tc>
        <w:tc>
          <w:tcPr>
            <w:tcW w:w="3500" w:type="dxa"/>
          </w:tcPr>
          <w:p w:rsidR="000C4BF6" w:rsidRDefault="000C4BF6">
            <w:pPr>
              <w:jc w:val="both"/>
              <w:rPr>
                <w:rFonts w:ascii="Times New Roman" w:eastAsia="Times New Roman" w:hAnsi="Times New Roman" w:cs="Times New Roman"/>
                <w:sz w:val="24"/>
                <w:szCs w:val="24"/>
              </w:rPr>
            </w:pPr>
          </w:p>
        </w:tc>
        <w:tc>
          <w:tcPr>
            <w:tcW w:w="7000" w:type="dxa"/>
          </w:tcPr>
          <w:p w:rsidR="000C4BF6" w:rsidRDefault="000C4BF6">
            <w:pPr>
              <w:jc w:val="both"/>
              <w:rPr>
                <w:rFonts w:ascii="Times New Roman" w:eastAsia="Times New Roman" w:hAnsi="Times New Roman" w:cs="Times New Roman"/>
                <w:sz w:val="24"/>
                <w:szCs w:val="24"/>
              </w:rPr>
            </w:pPr>
          </w:p>
        </w:tc>
      </w:tr>
      <w:tr w:rsidR="000C4BF6" w:rsidTr="007B7219">
        <w:tc>
          <w:tcPr>
            <w:tcW w:w="14000" w:type="dxa"/>
            <w:gridSpan w:val="6"/>
          </w:tcPr>
          <w:p w:rsidR="000C4BF6" w:rsidRDefault="000C4BF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2 часа</w:t>
            </w:r>
          </w:p>
        </w:tc>
        <w:tc>
          <w:tcPr>
            <w:tcW w:w="14000" w:type="dxa"/>
            <w:gridSpan w:val="5"/>
          </w:tcPr>
          <w:p w:rsidR="000C4BF6" w:rsidRDefault="000C4BF6">
            <w:pPr>
              <w:jc w:val="center"/>
              <w:rPr>
                <w:rFonts w:ascii="Times New Roman" w:eastAsia="Times New Roman" w:hAnsi="Times New Roman" w:cs="Times New Roman"/>
                <w:b/>
                <w:sz w:val="24"/>
                <w:szCs w:val="24"/>
              </w:rPr>
            </w:pPr>
          </w:p>
        </w:tc>
      </w:tr>
      <w:tr w:rsidR="000C4BF6" w:rsidTr="000E385A">
        <w:tc>
          <w:tcPr>
            <w:tcW w:w="675" w:type="dxa"/>
          </w:tcPr>
          <w:p w:rsidR="000C4BF6" w:rsidRDefault="00B95A6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30-31</w:t>
            </w:r>
          </w:p>
        </w:tc>
        <w:tc>
          <w:tcPr>
            <w:tcW w:w="2410"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фигурок из связанных пучков нитей.</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«Девочка», </w:t>
            </w:r>
            <w:r>
              <w:rPr>
                <w:rFonts w:ascii="Times New Roman" w:eastAsia="Times New Roman" w:hAnsi="Times New Roman" w:cs="Times New Roman"/>
                <w:sz w:val="24"/>
                <w:szCs w:val="24"/>
              </w:rPr>
              <w:lastRenderedPageBreak/>
              <w:t>«Мальчик»</w:t>
            </w:r>
          </w:p>
        </w:tc>
        <w:tc>
          <w:tcPr>
            <w:tcW w:w="709"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3402"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изделиях из ниток как о декоративных украшениях.</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 выделение его признаков и свойств по вопросам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изделия по предметно-операционному плану с частичной помощью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tc>
        <w:tc>
          <w:tcPr>
            <w:tcW w:w="3402"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помощью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c>
          <w:tcPr>
            <w:tcW w:w="3402"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c>
          <w:tcPr>
            <w:tcW w:w="875"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25.12.23</w:t>
            </w:r>
          </w:p>
          <w:p w:rsidR="000C4BF6" w:rsidRDefault="000C4BF6">
            <w:pPr>
              <w:jc w:val="both"/>
              <w:rPr>
                <w:rFonts w:ascii="Times New Roman" w:eastAsia="Times New Roman" w:hAnsi="Times New Roman" w:cs="Times New Roman"/>
                <w:sz w:val="24"/>
                <w:szCs w:val="24"/>
              </w:rPr>
            </w:pP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26.12.23</w:t>
            </w:r>
          </w:p>
        </w:tc>
        <w:tc>
          <w:tcPr>
            <w:tcW w:w="875" w:type="dxa"/>
          </w:tcPr>
          <w:p w:rsidR="000C4BF6" w:rsidRDefault="000C4BF6">
            <w:pPr>
              <w:jc w:val="both"/>
              <w:rPr>
                <w:rFonts w:ascii="Times New Roman" w:eastAsia="Times New Roman" w:hAnsi="Times New Roman" w:cs="Times New Roman"/>
                <w:sz w:val="24"/>
                <w:szCs w:val="24"/>
              </w:rPr>
            </w:pPr>
          </w:p>
        </w:tc>
        <w:tc>
          <w:tcPr>
            <w:tcW w:w="1750" w:type="dxa"/>
          </w:tcPr>
          <w:p w:rsidR="000C4BF6" w:rsidRDefault="000C4BF6">
            <w:pPr>
              <w:jc w:val="both"/>
              <w:rPr>
                <w:rFonts w:ascii="Times New Roman" w:eastAsia="Times New Roman" w:hAnsi="Times New Roman" w:cs="Times New Roman"/>
                <w:sz w:val="24"/>
                <w:szCs w:val="24"/>
              </w:rPr>
            </w:pPr>
          </w:p>
        </w:tc>
        <w:tc>
          <w:tcPr>
            <w:tcW w:w="3500" w:type="dxa"/>
          </w:tcPr>
          <w:p w:rsidR="000C4BF6" w:rsidRDefault="000C4BF6">
            <w:pPr>
              <w:jc w:val="both"/>
              <w:rPr>
                <w:rFonts w:ascii="Times New Roman" w:eastAsia="Times New Roman" w:hAnsi="Times New Roman" w:cs="Times New Roman"/>
                <w:sz w:val="24"/>
                <w:szCs w:val="24"/>
              </w:rPr>
            </w:pPr>
          </w:p>
        </w:tc>
        <w:tc>
          <w:tcPr>
            <w:tcW w:w="7000" w:type="dxa"/>
          </w:tcPr>
          <w:p w:rsidR="000C4BF6" w:rsidRDefault="000C4BF6">
            <w:pPr>
              <w:jc w:val="both"/>
              <w:rPr>
                <w:rFonts w:ascii="Times New Roman" w:eastAsia="Times New Roman" w:hAnsi="Times New Roman" w:cs="Times New Roman"/>
                <w:sz w:val="24"/>
                <w:szCs w:val="24"/>
              </w:rPr>
            </w:pPr>
          </w:p>
        </w:tc>
      </w:tr>
      <w:tr w:rsidR="000C4BF6" w:rsidTr="007B7219">
        <w:tc>
          <w:tcPr>
            <w:tcW w:w="14000" w:type="dxa"/>
            <w:gridSpan w:val="6"/>
          </w:tcPr>
          <w:p w:rsidR="000C4BF6" w:rsidRDefault="000C4BF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глиной и пластилином – 3 часа</w:t>
            </w:r>
          </w:p>
        </w:tc>
        <w:tc>
          <w:tcPr>
            <w:tcW w:w="14000" w:type="dxa"/>
            <w:gridSpan w:val="5"/>
          </w:tcPr>
          <w:p w:rsidR="000C4BF6" w:rsidRDefault="000C4BF6">
            <w:pPr>
              <w:jc w:val="center"/>
              <w:rPr>
                <w:rFonts w:ascii="Times New Roman" w:eastAsia="Times New Roman" w:hAnsi="Times New Roman" w:cs="Times New Roman"/>
                <w:b/>
                <w:sz w:val="24"/>
                <w:szCs w:val="24"/>
              </w:rPr>
            </w:pPr>
          </w:p>
        </w:tc>
      </w:tr>
      <w:tr w:rsidR="000C4BF6" w:rsidTr="000E385A">
        <w:tc>
          <w:tcPr>
            <w:tcW w:w="675" w:type="dxa"/>
          </w:tcPr>
          <w:p w:rsidR="000C4BF6"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32-34</w:t>
            </w:r>
          </w:p>
        </w:tc>
        <w:tc>
          <w:tcPr>
            <w:tcW w:w="2410"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чайной посуды в форме шара.</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«Чайник для заварки»</w:t>
            </w:r>
          </w:p>
        </w:tc>
        <w:tc>
          <w:tcPr>
            <w:tcW w:w="709"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02"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посуды.</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«шар», его признаки.</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Скатывание пластилина кругообразными движениями до получения формы шара.</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хода работы по изобразительно-графическому плану и работа по плану при выполнении изделия.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Подробный анализ своего изделия по вопросам учителя</w:t>
            </w:r>
          </w:p>
        </w:tc>
        <w:tc>
          <w:tcPr>
            <w:tcW w:w="3402"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 по вопросам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 под контролем учителя.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c>
          <w:tcPr>
            <w:tcW w:w="3402"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w:t>
            </w: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c>
          <w:tcPr>
            <w:tcW w:w="875" w:type="dxa"/>
          </w:tcPr>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09.01.24</w:t>
            </w:r>
          </w:p>
          <w:p w:rsidR="000C4BF6" w:rsidRDefault="000C4BF6">
            <w:pPr>
              <w:jc w:val="both"/>
              <w:rPr>
                <w:rFonts w:ascii="Times New Roman" w:eastAsia="Times New Roman" w:hAnsi="Times New Roman" w:cs="Times New Roman"/>
                <w:sz w:val="24"/>
                <w:szCs w:val="24"/>
              </w:rPr>
            </w:pP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15.01.24</w:t>
            </w:r>
          </w:p>
          <w:p w:rsidR="000C4BF6" w:rsidRDefault="000C4BF6">
            <w:pPr>
              <w:jc w:val="both"/>
              <w:rPr>
                <w:rFonts w:ascii="Times New Roman" w:eastAsia="Times New Roman" w:hAnsi="Times New Roman" w:cs="Times New Roman"/>
                <w:sz w:val="24"/>
                <w:szCs w:val="24"/>
              </w:rPr>
            </w:pPr>
          </w:p>
          <w:p w:rsidR="000C4BF6" w:rsidRDefault="000C4BF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16.01.24</w:t>
            </w:r>
          </w:p>
        </w:tc>
        <w:tc>
          <w:tcPr>
            <w:tcW w:w="875" w:type="dxa"/>
          </w:tcPr>
          <w:p w:rsidR="000C4BF6" w:rsidRDefault="000C4BF6">
            <w:pPr>
              <w:jc w:val="both"/>
              <w:rPr>
                <w:rFonts w:ascii="Times New Roman" w:eastAsia="Times New Roman" w:hAnsi="Times New Roman" w:cs="Times New Roman"/>
                <w:sz w:val="24"/>
                <w:szCs w:val="24"/>
              </w:rPr>
            </w:pPr>
          </w:p>
        </w:tc>
        <w:tc>
          <w:tcPr>
            <w:tcW w:w="1750" w:type="dxa"/>
          </w:tcPr>
          <w:p w:rsidR="000C4BF6" w:rsidRDefault="000C4BF6">
            <w:pPr>
              <w:jc w:val="both"/>
              <w:rPr>
                <w:rFonts w:ascii="Times New Roman" w:eastAsia="Times New Roman" w:hAnsi="Times New Roman" w:cs="Times New Roman"/>
                <w:sz w:val="24"/>
                <w:szCs w:val="24"/>
              </w:rPr>
            </w:pPr>
          </w:p>
        </w:tc>
        <w:tc>
          <w:tcPr>
            <w:tcW w:w="3500" w:type="dxa"/>
          </w:tcPr>
          <w:p w:rsidR="000C4BF6" w:rsidRDefault="000C4BF6">
            <w:pPr>
              <w:jc w:val="both"/>
              <w:rPr>
                <w:rFonts w:ascii="Times New Roman" w:eastAsia="Times New Roman" w:hAnsi="Times New Roman" w:cs="Times New Roman"/>
                <w:sz w:val="24"/>
                <w:szCs w:val="24"/>
              </w:rPr>
            </w:pPr>
          </w:p>
        </w:tc>
        <w:tc>
          <w:tcPr>
            <w:tcW w:w="7000" w:type="dxa"/>
          </w:tcPr>
          <w:p w:rsidR="000C4BF6" w:rsidRDefault="000C4BF6">
            <w:pPr>
              <w:jc w:val="both"/>
              <w:rPr>
                <w:rFonts w:ascii="Times New Roman" w:eastAsia="Times New Roman" w:hAnsi="Times New Roman" w:cs="Times New Roman"/>
                <w:sz w:val="24"/>
                <w:szCs w:val="24"/>
              </w:rPr>
            </w:pPr>
          </w:p>
        </w:tc>
      </w:tr>
    </w:tbl>
    <w:p w:rsidR="0096090E" w:rsidRDefault="0096090E">
      <w:r>
        <w:br w:type="page"/>
      </w:r>
    </w:p>
    <w:tbl>
      <w:tblPr>
        <w:tblStyle w:val="af3"/>
        <w:tblW w:w="28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gridCol w:w="875"/>
        <w:gridCol w:w="875"/>
        <w:gridCol w:w="1750"/>
        <w:gridCol w:w="3500"/>
        <w:gridCol w:w="7000"/>
      </w:tblGrid>
      <w:tr w:rsidR="007B7219" w:rsidTr="007B7219">
        <w:tc>
          <w:tcPr>
            <w:tcW w:w="14000" w:type="dxa"/>
            <w:gridSpan w:val="6"/>
          </w:tcPr>
          <w:p w:rsidR="007B7219" w:rsidRDefault="00D25FD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Работа с бумагой и картоном – 4 </w:t>
            </w:r>
            <w:r w:rsidR="007B7219">
              <w:rPr>
                <w:rFonts w:ascii="Times New Roman" w:eastAsia="Times New Roman" w:hAnsi="Times New Roman" w:cs="Times New Roman"/>
                <w:b/>
                <w:sz w:val="24"/>
                <w:szCs w:val="24"/>
              </w:rPr>
              <w:t>часа</w:t>
            </w:r>
          </w:p>
        </w:tc>
        <w:tc>
          <w:tcPr>
            <w:tcW w:w="14000" w:type="dxa"/>
            <w:gridSpan w:val="5"/>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35-36</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бумаги игрушек в форме шара.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«Шар из кругов» </w:t>
            </w:r>
          </w:p>
        </w:tc>
        <w:tc>
          <w:tcPr>
            <w:tcW w:w="709"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двух кругов.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«симметрия».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«симметричное вырезание из бумаги, сложенной пополам», «надрез по прямой линии».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соединения заготовок в прорези</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 с помощью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w:t>
            </w:r>
          </w:p>
        </w:tc>
        <w:tc>
          <w:tcPr>
            <w:tcW w:w="875"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22.01.24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23.01.24</w:t>
            </w:r>
          </w:p>
        </w:tc>
        <w:tc>
          <w:tcPr>
            <w:tcW w:w="875" w:type="dxa"/>
          </w:tcPr>
          <w:p w:rsidR="007B7219" w:rsidRDefault="007B7219">
            <w:pPr>
              <w:jc w:val="both"/>
              <w:rPr>
                <w:rFonts w:ascii="Times New Roman" w:eastAsia="Times New Roman" w:hAnsi="Times New Roman" w:cs="Times New Roman"/>
                <w:sz w:val="24"/>
                <w:szCs w:val="24"/>
              </w:rPr>
            </w:pPr>
          </w:p>
        </w:tc>
        <w:tc>
          <w:tcPr>
            <w:tcW w:w="1750" w:type="dxa"/>
          </w:tcPr>
          <w:p w:rsidR="007B7219" w:rsidRDefault="007B7219">
            <w:pPr>
              <w:jc w:val="both"/>
              <w:rPr>
                <w:rFonts w:ascii="Times New Roman" w:eastAsia="Times New Roman" w:hAnsi="Times New Roman" w:cs="Times New Roman"/>
                <w:sz w:val="24"/>
                <w:szCs w:val="24"/>
              </w:rPr>
            </w:pPr>
          </w:p>
        </w:tc>
        <w:tc>
          <w:tcPr>
            <w:tcW w:w="3500" w:type="dxa"/>
          </w:tcPr>
          <w:p w:rsidR="007B7219" w:rsidRDefault="007B7219">
            <w:pPr>
              <w:jc w:val="both"/>
              <w:rPr>
                <w:rFonts w:ascii="Times New Roman" w:eastAsia="Times New Roman" w:hAnsi="Times New Roman" w:cs="Times New Roman"/>
                <w:sz w:val="24"/>
                <w:szCs w:val="24"/>
              </w:rPr>
            </w:pPr>
          </w:p>
        </w:tc>
        <w:tc>
          <w:tcPr>
            <w:tcW w:w="7000" w:type="dxa"/>
          </w:tcPr>
          <w:p w:rsidR="007B7219" w:rsidRDefault="007B7219">
            <w:pPr>
              <w:jc w:val="both"/>
              <w:rPr>
                <w:rFonts w:ascii="Times New Roman" w:eastAsia="Times New Roman" w:hAnsi="Times New Roman" w:cs="Times New Roman"/>
                <w:sz w:val="24"/>
                <w:szCs w:val="24"/>
              </w:rPr>
            </w:pPr>
          </w:p>
        </w:tc>
      </w:tr>
    </w:tbl>
    <w:p w:rsidR="0096090E" w:rsidRDefault="0096090E">
      <w:r>
        <w:br w:type="page"/>
      </w:r>
    </w:p>
    <w:tbl>
      <w:tblPr>
        <w:tblStyle w:val="af3"/>
        <w:tblW w:w="174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gridCol w:w="850"/>
        <w:gridCol w:w="851"/>
        <w:gridCol w:w="1701"/>
      </w:tblGrid>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37-38</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в форме шара из бумаги. </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 из полос»</w:t>
            </w:r>
          </w:p>
        </w:tc>
        <w:tc>
          <w:tcPr>
            <w:tcW w:w="709"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4—5 и более полос бумаги.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приемы«разметка полос по шаблону», «разрез по длинной линии», «склеивание полосы-заготовки кольцом».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склеивания заготовок</w:t>
            </w:r>
          </w:p>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 под контролем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w:t>
            </w:r>
          </w:p>
        </w:tc>
        <w:tc>
          <w:tcPr>
            <w:tcW w:w="850"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29.01.24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30.01.24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0E385A">
        <w:tc>
          <w:tcPr>
            <w:tcW w:w="14000" w:type="dxa"/>
            <w:gridSpan w:val="6"/>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w:t>
            </w:r>
            <w:r w:rsidR="00D25FD0">
              <w:rPr>
                <w:rFonts w:ascii="Times New Roman" w:eastAsia="Times New Roman" w:hAnsi="Times New Roman" w:cs="Times New Roman"/>
                <w:b/>
                <w:sz w:val="24"/>
                <w:szCs w:val="24"/>
              </w:rPr>
              <w:t>а с текстильными материалами – 2</w:t>
            </w:r>
            <w:r>
              <w:rPr>
                <w:rFonts w:ascii="Times New Roman" w:eastAsia="Times New Roman" w:hAnsi="Times New Roman" w:cs="Times New Roman"/>
                <w:b/>
                <w:sz w:val="24"/>
                <w:szCs w:val="24"/>
              </w:rPr>
              <w:t xml:space="preserve"> час</w:t>
            </w:r>
            <w:r w:rsidR="00D25FD0">
              <w:rPr>
                <w:rFonts w:ascii="Times New Roman" w:eastAsia="Times New Roman" w:hAnsi="Times New Roman" w:cs="Times New Roman"/>
                <w:b/>
                <w:sz w:val="24"/>
                <w:szCs w:val="24"/>
              </w:rPr>
              <w:t>а</w:t>
            </w:r>
          </w:p>
        </w:tc>
        <w:tc>
          <w:tcPr>
            <w:tcW w:w="1701" w:type="dxa"/>
            <w:gridSpan w:val="2"/>
          </w:tcPr>
          <w:p w:rsidR="007B7219" w:rsidRDefault="007B7219">
            <w:pPr>
              <w:jc w:val="center"/>
              <w:rPr>
                <w:rFonts w:ascii="Times New Roman" w:eastAsia="Times New Roman" w:hAnsi="Times New Roman" w:cs="Times New Roman"/>
                <w:b/>
                <w:sz w:val="24"/>
                <w:szCs w:val="24"/>
              </w:rPr>
            </w:pPr>
          </w:p>
        </w:tc>
        <w:tc>
          <w:tcPr>
            <w:tcW w:w="1701" w:type="dxa"/>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39-40</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«Шарики из ниток разной величины»</w:t>
            </w:r>
          </w:p>
        </w:tc>
        <w:tc>
          <w:tcPr>
            <w:tcW w:w="709"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нитках.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ниток в виде бобин, катушек, мотков, клубков.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форма «шар» и его признаки.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ниток на картон.</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 на бумажный шарик.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сминания бумаги и скатывания в шарик</w:t>
            </w:r>
          </w:p>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Сматывают нитки в клубок на бумажный шарик под </w:t>
            </w:r>
            <w:r>
              <w:rPr>
                <w:rFonts w:ascii="Times New Roman" w:eastAsia="Times New Roman" w:hAnsi="Times New Roman" w:cs="Times New Roman"/>
                <w:sz w:val="24"/>
                <w:szCs w:val="24"/>
              </w:rPr>
              <w:lastRenderedPageBreak/>
              <w:t>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 сминания бумаги и скатывания в шарик</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Сматывают нитки в клубок на бумажный шарик.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 сминания </w:t>
            </w:r>
            <w:r>
              <w:rPr>
                <w:rFonts w:ascii="Times New Roman" w:eastAsia="Times New Roman" w:hAnsi="Times New Roman" w:cs="Times New Roman"/>
                <w:sz w:val="24"/>
                <w:szCs w:val="24"/>
              </w:rPr>
              <w:lastRenderedPageBreak/>
              <w:t>бумаги и скатывания в шарик</w:t>
            </w:r>
          </w:p>
        </w:tc>
        <w:tc>
          <w:tcPr>
            <w:tcW w:w="850"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05.02.24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06.02.24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0E385A">
        <w:tc>
          <w:tcPr>
            <w:tcW w:w="14000" w:type="dxa"/>
            <w:gridSpan w:val="6"/>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w:t>
            </w:r>
            <w:r w:rsidR="00D25FD0">
              <w:rPr>
                <w:rFonts w:ascii="Times New Roman" w:eastAsia="Times New Roman" w:hAnsi="Times New Roman" w:cs="Times New Roman"/>
                <w:b/>
                <w:sz w:val="24"/>
                <w:szCs w:val="24"/>
              </w:rPr>
              <w:t>абота с глиной и пластилином – 4</w:t>
            </w:r>
            <w:r>
              <w:rPr>
                <w:rFonts w:ascii="Times New Roman" w:eastAsia="Times New Roman" w:hAnsi="Times New Roman" w:cs="Times New Roman"/>
                <w:b/>
                <w:sz w:val="24"/>
                <w:szCs w:val="24"/>
              </w:rPr>
              <w:t xml:space="preserve"> часа</w:t>
            </w:r>
          </w:p>
        </w:tc>
        <w:tc>
          <w:tcPr>
            <w:tcW w:w="1701" w:type="dxa"/>
            <w:gridSpan w:val="2"/>
          </w:tcPr>
          <w:p w:rsidR="007B7219" w:rsidRDefault="007B7219">
            <w:pPr>
              <w:jc w:val="center"/>
              <w:rPr>
                <w:rFonts w:ascii="Times New Roman" w:eastAsia="Times New Roman" w:hAnsi="Times New Roman" w:cs="Times New Roman"/>
                <w:b/>
                <w:sz w:val="24"/>
                <w:szCs w:val="24"/>
              </w:rPr>
            </w:pPr>
          </w:p>
        </w:tc>
        <w:tc>
          <w:tcPr>
            <w:tcW w:w="1701" w:type="dxa"/>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41-42</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по образцу стилизованных фигур животных.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«Медвежонок»</w:t>
            </w:r>
          </w:p>
        </w:tc>
        <w:tc>
          <w:tcPr>
            <w:tcW w:w="709"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скульптуры.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«скульптура» и произведения этого вида искусства.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фигурок животных конструктивным способом.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выделение основных геометрических форм.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соединения деталей в одно целое</w:t>
            </w:r>
          </w:p>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c>
          <w:tcPr>
            <w:tcW w:w="850"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12.02.24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13.02.24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43-44</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Лепка стилизованных </w:t>
            </w:r>
            <w:r>
              <w:rPr>
                <w:rFonts w:ascii="Times New Roman" w:eastAsia="Times New Roman" w:hAnsi="Times New Roman" w:cs="Times New Roman"/>
                <w:sz w:val="24"/>
                <w:szCs w:val="24"/>
              </w:rPr>
              <w:lastRenderedPageBreak/>
              <w:t>фигур птиц.</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«Утка»</w:t>
            </w:r>
          </w:p>
        </w:tc>
        <w:tc>
          <w:tcPr>
            <w:tcW w:w="709"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скульптуре и ее предназначении.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Конструктивный способ лепки.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Пластический способ лепки из пластилина.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лепки «скатывание овальной и конической форм»,«вытягивание»,«прищипывание»,«вдавливание».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 и с частичной помощью учителя</w:t>
            </w:r>
          </w:p>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скульптуре и ее предназначении по </w:t>
            </w:r>
            <w:r>
              <w:rPr>
                <w:rFonts w:ascii="Times New Roman" w:eastAsia="Times New Roman" w:hAnsi="Times New Roman" w:cs="Times New Roman"/>
                <w:sz w:val="24"/>
                <w:szCs w:val="24"/>
              </w:rPr>
              <w:lastRenderedPageBreak/>
              <w:t>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конструктивном способе лепки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«прищипывание»,«вдавливание».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помощью учителя </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скульптуре и ее предназначении.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конструктивном способе лепки.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«прищипывание», «вдавливание».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частичной помощью учителя </w:t>
            </w:r>
          </w:p>
        </w:tc>
        <w:tc>
          <w:tcPr>
            <w:tcW w:w="850"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19.02.24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20.02.24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0E385A">
        <w:tc>
          <w:tcPr>
            <w:tcW w:w="14000" w:type="dxa"/>
            <w:gridSpan w:val="6"/>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w:t>
            </w:r>
            <w:r w:rsidR="00D25FD0">
              <w:rPr>
                <w:rFonts w:ascii="Times New Roman" w:eastAsia="Times New Roman" w:hAnsi="Times New Roman" w:cs="Times New Roman"/>
                <w:b/>
                <w:sz w:val="24"/>
                <w:szCs w:val="24"/>
              </w:rPr>
              <w:t>ота с природными материалами – 2</w:t>
            </w:r>
            <w:r>
              <w:rPr>
                <w:rFonts w:ascii="Times New Roman" w:eastAsia="Times New Roman" w:hAnsi="Times New Roman" w:cs="Times New Roman"/>
                <w:b/>
                <w:sz w:val="24"/>
                <w:szCs w:val="24"/>
              </w:rPr>
              <w:t xml:space="preserve"> час</w:t>
            </w:r>
            <w:r w:rsidR="00D25FD0">
              <w:rPr>
                <w:rFonts w:ascii="Times New Roman" w:eastAsia="Times New Roman" w:hAnsi="Times New Roman" w:cs="Times New Roman"/>
                <w:b/>
                <w:sz w:val="24"/>
                <w:szCs w:val="24"/>
              </w:rPr>
              <w:t>а</w:t>
            </w:r>
          </w:p>
        </w:tc>
        <w:tc>
          <w:tcPr>
            <w:tcW w:w="1701" w:type="dxa"/>
            <w:gridSpan w:val="2"/>
          </w:tcPr>
          <w:p w:rsidR="007B7219" w:rsidRDefault="007B7219">
            <w:pPr>
              <w:jc w:val="center"/>
              <w:rPr>
                <w:rFonts w:ascii="Times New Roman" w:eastAsia="Times New Roman" w:hAnsi="Times New Roman" w:cs="Times New Roman"/>
                <w:b/>
                <w:sz w:val="24"/>
                <w:szCs w:val="24"/>
              </w:rPr>
            </w:pPr>
          </w:p>
        </w:tc>
        <w:tc>
          <w:tcPr>
            <w:tcW w:w="1701" w:type="dxa"/>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45-46</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шишки стилизованных фигурок человечка и птички.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«Человечек из шишки».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«Сова», «Утка», «Журавль», «Лебедь»</w:t>
            </w:r>
          </w:p>
        </w:tc>
        <w:tc>
          <w:tcPr>
            <w:tcW w:w="709"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растительном мире (хвойные деревья).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 и ее характерные особенностями.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Сосна и ее особенности.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сосновой и еловой шишек.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шишек человечка с использованием дополнительных поделочных материалов (пластилин).</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работы с </w:t>
            </w:r>
            <w:r>
              <w:rPr>
                <w:rFonts w:ascii="Times New Roman" w:eastAsia="Times New Roman" w:hAnsi="Times New Roman" w:cs="Times New Roman"/>
                <w:sz w:val="24"/>
                <w:szCs w:val="24"/>
              </w:rPr>
              <w:lastRenderedPageBreak/>
              <w:t>опорой на наглядный образец самостоятельно или частично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соответствии с планом и отчет о проделанной работе</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Изготавливают из шишек человечка сиспользованием дополнительных поделочных материалов.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под контролем учителя и отчитываются о проделанной работе по вопросам учителя </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 шишек </w:t>
            </w:r>
            <w:r>
              <w:rPr>
                <w:rFonts w:ascii="Times New Roman" w:eastAsia="Times New Roman" w:hAnsi="Times New Roman" w:cs="Times New Roman"/>
                <w:sz w:val="24"/>
                <w:szCs w:val="24"/>
              </w:rPr>
              <w:lastRenderedPageBreak/>
              <w:t>человечка с</w:t>
            </w:r>
            <w:r w:rsidR="000E38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и отчитываются о проделанной работе </w:t>
            </w:r>
          </w:p>
        </w:tc>
        <w:tc>
          <w:tcPr>
            <w:tcW w:w="850"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26.02.24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27.04.24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0E385A">
        <w:tc>
          <w:tcPr>
            <w:tcW w:w="14000" w:type="dxa"/>
            <w:gridSpan w:val="6"/>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c>
          <w:tcPr>
            <w:tcW w:w="1701" w:type="dxa"/>
            <w:gridSpan w:val="2"/>
          </w:tcPr>
          <w:p w:rsidR="007B7219" w:rsidRDefault="007B7219">
            <w:pPr>
              <w:jc w:val="center"/>
              <w:rPr>
                <w:rFonts w:ascii="Times New Roman" w:eastAsia="Times New Roman" w:hAnsi="Times New Roman" w:cs="Times New Roman"/>
                <w:b/>
                <w:sz w:val="24"/>
                <w:szCs w:val="24"/>
              </w:rPr>
            </w:pPr>
          </w:p>
        </w:tc>
        <w:tc>
          <w:tcPr>
            <w:tcW w:w="1701" w:type="dxa"/>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«Грузовик»</w:t>
            </w:r>
          </w:p>
        </w:tc>
        <w:tc>
          <w:tcPr>
            <w:tcW w:w="709"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композиции, состоящей из геометрических фигур.</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разметки деталей по линейке.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Резание ножницами по размеченным линиям.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аппликаций из размеченных деталей («Грузовик» и «Автофургон»).</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контрольных действий</w:t>
            </w:r>
          </w:p>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 по вопросам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c>
          <w:tcPr>
            <w:tcW w:w="850"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04.03.24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bl>
    <w:p w:rsidR="0096090E" w:rsidRDefault="0096090E">
      <w:r>
        <w:br w:type="page"/>
      </w:r>
    </w:p>
    <w:tbl>
      <w:tblPr>
        <w:tblStyle w:val="af3"/>
        <w:tblW w:w="28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gridCol w:w="875"/>
        <w:gridCol w:w="875"/>
        <w:gridCol w:w="1750"/>
        <w:gridCol w:w="3500"/>
        <w:gridCol w:w="7000"/>
      </w:tblGrid>
      <w:tr w:rsidR="007B7219" w:rsidTr="007B7219">
        <w:tc>
          <w:tcPr>
            <w:tcW w:w="14000" w:type="dxa"/>
            <w:gridSpan w:val="6"/>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w:t>
            </w:r>
            <w:r w:rsidR="00D25FD0">
              <w:rPr>
                <w:rFonts w:ascii="Times New Roman" w:eastAsia="Times New Roman" w:hAnsi="Times New Roman" w:cs="Times New Roman"/>
                <w:b/>
                <w:sz w:val="24"/>
                <w:szCs w:val="24"/>
              </w:rPr>
              <w:t xml:space="preserve"> с текстильными материалами – 7 часов</w:t>
            </w:r>
          </w:p>
        </w:tc>
        <w:tc>
          <w:tcPr>
            <w:tcW w:w="14000" w:type="dxa"/>
            <w:gridSpan w:val="5"/>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 «Коллекция тканей»</w:t>
            </w:r>
          </w:p>
        </w:tc>
        <w:tc>
          <w:tcPr>
            <w:tcW w:w="709"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и назначение ткани в жизни людей.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Процесс изготовления ткани.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ткани по окраске и другим свойствам.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Сорта ткани и их применение в одежде.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и нитках, о применении и назначении ткани в жизни людей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тканей под контролем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о применении и назначении ткани в жизни людей.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коллекцию тканей </w:t>
            </w:r>
          </w:p>
        </w:tc>
        <w:tc>
          <w:tcPr>
            <w:tcW w:w="875"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05.03.24</w:t>
            </w:r>
          </w:p>
        </w:tc>
        <w:tc>
          <w:tcPr>
            <w:tcW w:w="875" w:type="dxa"/>
          </w:tcPr>
          <w:p w:rsidR="007B7219" w:rsidRDefault="007B7219">
            <w:pPr>
              <w:jc w:val="both"/>
              <w:rPr>
                <w:rFonts w:ascii="Times New Roman" w:eastAsia="Times New Roman" w:hAnsi="Times New Roman" w:cs="Times New Roman"/>
                <w:sz w:val="24"/>
                <w:szCs w:val="24"/>
              </w:rPr>
            </w:pPr>
          </w:p>
        </w:tc>
        <w:tc>
          <w:tcPr>
            <w:tcW w:w="1750" w:type="dxa"/>
          </w:tcPr>
          <w:p w:rsidR="007B7219" w:rsidRDefault="007B7219">
            <w:pPr>
              <w:jc w:val="both"/>
              <w:rPr>
                <w:rFonts w:ascii="Times New Roman" w:eastAsia="Times New Roman" w:hAnsi="Times New Roman" w:cs="Times New Roman"/>
                <w:sz w:val="24"/>
                <w:szCs w:val="24"/>
              </w:rPr>
            </w:pPr>
          </w:p>
        </w:tc>
        <w:tc>
          <w:tcPr>
            <w:tcW w:w="3500" w:type="dxa"/>
          </w:tcPr>
          <w:p w:rsidR="007B7219" w:rsidRDefault="007B7219">
            <w:pPr>
              <w:jc w:val="both"/>
              <w:rPr>
                <w:rFonts w:ascii="Times New Roman" w:eastAsia="Times New Roman" w:hAnsi="Times New Roman" w:cs="Times New Roman"/>
                <w:sz w:val="24"/>
                <w:szCs w:val="24"/>
              </w:rPr>
            </w:pPr>
          </w:p>
        </w:tc>
        <w:tc>
          <w:tcPr>
            <w:tcW w:w="7000" w:type="dxa"/>
          </w:tcPr>
          <w:p w:rsidR="007B7219" w:rsidRDefault="007B7219">
            <w:pPr>
              <w:jc w:val="both"/>
              <w:rPr>
                <w:rFonts w:ascii="Times New Roman" w:eastAsia="Times New Roman" w:hAnsi="Times New Roman" w:cs="Times New Roman"/>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49-52</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Раскрой из ткани заготовки изделия. «Квадраты из ткани 5 Х 5 см»</w:t>
            </w:r>
          </w:p>
        </w:tc>
        <w:tc>
          <w:tcPr>
            <w:tcW w:w="709"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Профессия портного.</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приспособления, необходимые для швейных работ.</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раскроя и резания ткани по выкройке</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c>
          <w:tcPr>
            <w:tcW w:w="875"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11.03.24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12.03.24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18.03.24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19.03.24</w:t>
            </w:r>
          </w:p>
        </w:tc>
        <w:tc>
          <w:tcPr>
            <w:tcW w:w="875" w:type="dxa"/>
          </w:tcPr>
          <w:p w:rsidR="007B7219" w:rsidRDefault="007B7219">
            <w:pPr>
              <w:jc w:val="both"/>
              <w:rPr>
                <w:rFonts w:ascii="Times New Roman" w:eastAsia="Times New Roman" w:hAnsi="Times New Roman" w:cs="Times New Roman"/>
                <w:sz w:val="24"/>
                <w:szCs w:val="24"/>
              </w:rPr>
            </w:pPr>
          </w:p>
        </w:tc>
        <w:tc>
          <w:tcPr>
            <w:tcW w:w="1750" w:type="dxa"/>
          </w:tcPr>
          <w:p w:rsidR="007B7219" w:rsidRDefault="007B7219">
            <w:pPr>
              <w:jc w:val="both"/>
              <w:rPr>
                <w:rFonts w:ascii="Times New Roman" w:eastAsia="Times New Roman" w:hAnsi="Times New Roman" w:cs="Times New Roman"/>
                <w:sz w:val="24"/>
                <w:szCs w:val="24"/>
              </w:rPr>
            </w:pPr>
          </w:p>
        </w:tc>
        <w:tc>
          <w:tcPr>
            <w:tcW w:w="3500" w:type="dxa"/>
          </w:tcPr>
          <w:p w:rsidR="007B7219" w:rsidRDefault="007B7219">
            <w:pPr>
              <w:jc w:val="both"/>
              <w:rPr>
                <w:rFonts w:ascii="Times New Roman" w:eastAsia="Times New Roman" w:hAnsi="Times New Roman" w:cs="Times New Roman"/>
                <w:sz w:val="24"/>
                <w:szCs w:val="24"/>
              </w:rPr>
            </w:pPr>
          </w:p>
        </w:tc>
        <w:tc>
          <w:tcPr>
            <w:tcW w:w="7000" w:type="dxa"/>
          </w:tcPr>
          <w:p w:rsidR="007B7219" w:rsidRDefault="007B7219">
            <w:pPr>
              <w:jc w:val="both"/>
              <w:rPr>
                <w:rFonts w:ascii="Times New Roman" w:eastAsia="Times New Roman" w:hAnsi="Times New Roman" w:cs="Times New Roman"/>
                <w:sz w:val="24"/>
                <w:szCs w:val="24"/>
              </w:rPr>
            </w:pPr>
          </w:p>
        </w:tc>
      </w:tr>
    </w:tbl>
    <w:p w:rsidR="0096090E" w:rsidRDefault="0096090E">
      <w:r>
        <w:br w:type="page"/>
      </w:r>
    </w:p>
    <w:tbl>
      <w:tblPr>
        <w:tblStyle w:val="af3"/>
        <w:tblW w:w="174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gridCol w:w="850"/>
        <w:gridCol w:w="851"/>
        <w:gridCol w:w="1701"/>
      </w:tblGrid>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53-54</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Соединение деталей, выкроенных из ткани, прямой строчкой. «Игольница»</w:t>
            </w:r>
          </w:p>
        </w:tc>
        <w:tc>
          <w:tcPr>
            <w:tcW w:w="709"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профессии портного, швеи.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сшивания сметочными стежками на бумаге в клетку и на ткани.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игл.</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форме игольниц и материалах, используемых для их изготовления.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игольницы по образцу.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частично по вопросам учителя</w:t>
            </w:r>
          </w:p>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c>
          <w:tcPr>
            <w:tcW w:w="850" w:type="dxa"/>
          </w:tcPr>
          <w:p w:rsidR="007B7219"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01.04.24</w:t>
            </w:r>
          </w:p>
          <w:p w:rsidR="00D25FD0" w:rsidRDefault="00D25FD0">
            <w:pPr>
              <w:jc w:val="both"/>
              <w:rPr>
                <w:rFonts w:ascii="Times New Roman" w:eastAsia="Times New Roman" w:hAnsi="Times New Roman" w:cs="Times New Roman"/>
                <w:sz w:val="24"/>
                <w:szCs w:val="24"/>
              </w:rPr>
            </w:pPr>
          </w:p>
          <w:p w:rsidR="00D25FD0" w:rsidRDefault="00D25F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02.04.24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7B7219">
        <w:tc>
          <w:tcPr>
            <w:tcW w:w="14000" w:type="dxa"/>
            <w:gridSpan w:val="6"/>
          </w:tcPr>
          <w:p w:rsidR="007B7219" w:rsidRDefault="005D6E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Работа с бумагой и картоном – 2 </w:t>
            </w:r>
            <w:r w:rsidR="007B7219">
              <w:rPr>
                <w:rFonts w:ascii="Times New Roman" w:eastAsia="Times New Roman" w:hAnsi="Times New Roman" w:cs="Times New Roman"/>
                <w:b/>
                <w:sz w:val="24"/>
                <w:szCs w:val="24"/>
              </w:rPr>
              <w:t>час</w:t>
            </w:r>
            <w:r>
              <w:rPr>
                <w:rFonts w:ascii="Times New Roman" w:eastAsia="Times New Roman" w:hAnsi="Times New Roman" w:cs="Times New Roman"/>
                <w:b/>
                <w:sz w:val="24"/>
                <w:szCs w:val="24"/>
              </w:rPr>
              <w:t>а</w:t>
            </w:r>
          </w:p>
        </w:tc>
        <w:tc>
          <w:tcPr>
            <w:tcW w:w="3402" w:type="dxa"/>
            <w:gridSpan w:val="3"/>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55-56</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Поздравительная открытка «Сказочный цветок»</w:t>
            </w:r>
          </w:p>
        </w:tc>
        <w:tc>
          <w:tcPr>
            <w:tcW w:w="709"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(поздравительная открытка), выделение его признаков и свойств.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вырезания из бумаги, сложенной пополам.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поздравительной открытки по образцу</w:t>
            </w:r>
          </w:p>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поздравительную открытку по </w:t>
            </w:r>
            <w:r>
              <w:rPr>
                <w:rFonts w:ascii="Times New Roman" w:eastAsia="Times New Roman" w:hAnsi="Times New Roman" w:cs="Times New Roman"/>
                <w:sz w:val="24"/>
                <w:szCs w:val="24"/>
              </w:rPr>
              <w:lastRenderedPageBreak/>
              <w:t>образцу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поздравительную открытку по образцу.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объект, выделяя </w:t>
            </w:r>
            <w:r>
              <w:rPr>
                <w:rFonts w:ascii="Times New Roman" w:eastAsia="Times New Roman" w:hAnsi="Times New Roman" w:cs="Times New Roman"/>
                <w:sz w:val="24"/>
                <w:szCs w:val="24"/>
              </w:rPr>
              <w:lastRenderedPageBreak/>
              <w:t>его признаки и свойства.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c>
          <w:tcPr>
            <w:tcW w:w="850"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08.04.24</w:t>
            </w: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09.04.24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7B7219">
        <w:tc>
          <w:tcPr>
            <w:tcW w:w="14000" w:type="dxa"/>
            <w:gridSpan w:val="6"/>
          </w:tcPr>
          <w:p w:rsidR="007B7219" w:rsidRDefault="005D6E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пластилином – 2</w:t>
            </w:r>
            <w:r w:rsidR="007B7219">
              <w:rPr>
                <w:rFonts w:ascii="Times New Roman" w:eastAsia="Times New Roman" w:hAnsi="Times New Roman" w:cs="Times New Roman"/>
                <w:b/>
                <w:sz w:val="24"/>
                <w:szCs w:val="24"/>
              </w:rPr>
              <w:t xml:space="preserve"> час</w:t>
            </w:r>
            <w:r>
              <w:rPr>
                <w:rFonts w:ascii="Times New Roman" w:eastAsia="Times New Roman" w:hAnsi="Times New Roman" w:cs="Times New Roman"/>
                <w:b/>
                <w:sz w:val="24"/>
                <w:szCs w:val="24"/>
              </w:rPr>
              <w:t>а</w:t>
            </w:r>
          </w:p>
        </w:tc>
        <w:tc>
          <w:tcPr>
            <w:tcW w:w="3402" w:type="dxa"/>
            <w:gridSpan w:val="3"/>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57-58</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из пластилина к сказке «Колобок»</w:t>
            </w:r>
          </w:p>
        </w:tc>
        <w:tc>
          <w:tcPr>
            <w:tcW w:w="709"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«иллюстрация» и «макет».</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наглядность.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«скатывание пластилина в форме шара, жгутиков, конуса», «вытягивание, сплющивание и сгибание пластилина в нужном направлении».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изделия конструктивным способом.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макета</w:t>
            </w:r>
          </w:p>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«иллюстрация» и «макет».</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наглядность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в соответствии с планом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понятиями «иллюстрация» и «макет».</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наглядность.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изделие в соответствии с планом.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c>
          <w:tcPr>
            <w:tcW w:w="850"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15.04.24</w:t>
            </w: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16.04.24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7B7219">
        <w:tc>
          <w:tcPr>
            <w:tcW w:w="14000" w:type="dxa"/>
            <w:gridSpan w:val="6"/>
          </w:tcPr>
          <w:p w:rsidR="007B7219" w:rsidRPr="0096090E" w:rsidRDefault="005D6E24">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Работа с бумагой и картоном – 4</w:t>
            </w:r>
            <w:r w:rsidR="007B7219" w:rsidRPr="0096090E">
              <w:rPr>
                <w:rFonts w:ascii="Times New Roman" w:eastAsia="Times New Roman" w:hAnsi="Times New Roman" w:cs="Times New Roman"/>
                <w:b/>
                <w:bCs/>
                <w:sz w:val="24"/>
                <w:szCs w:val="24"/>
              </w:rPr>
              <w:t xml:space="preserve"> часа</w:t>
            </w:r>
          </w:p>
        </w:tc>
        <w:tc>
          <w:tcPr>
            <w:tcW w:w="3402" w:type="dxa"/>
            <w:gridSpan w:val="3"/>
          </w:tcPr>
          <w:p w:rsidR="007B7219" w:rsidRPr="0096090E" w:rsidRDefault="007B7219">
            <w:pPr>
              <w:jc w:val="center"/>
              <w:rPr>
                <w:rFonts w:ascii="Times New Roman" w:eastAsia="Times New Roman" w:hAnsi="Times New Roman" w:cs="Times New Roman"/>
                <w:b/>
                <w:bCs/>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59-60</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к сказке «Колобок» из складных бумажных   фигурок</w:t>
            </w:r>
          </w:p>
        </w:tc>
        <w:tc>
          <w:tcPr>
            <w:tcW w:w="709"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детей о иллюстрации и макете, их сходстве и различиях.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наглядность.</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фигурок колобка и волка.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сгибания бумаги: «сгибание квадрата и прямоугольника пополам», «сгибание квадрата с угла на угол».</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композиции из бумажных фигурок</w:t>
            </w:r>
          </w:p>
          <w:p w:rsidR="007B7219" w:rsidRDefault="007B7219">
            <w:pPr>
              <w:jc w:val="both"/>
              <w:rPr>
                <w:rFonts w:ascii="Times New Roman" w:eastAsia="Times New Roman" w:hAnsi="Times New Roman" w:cs="Times New Roman"/>
                <w:sz w:val="24"/>
                <w:szCs w:val="24"/>
              </w:rPr>
            </w:pP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фигурки колобка и волка частично с помощью учителя в соответствии с </w:t>
            </w:r>
            <w:r>
              <w:rPr>
                <w:rFonts w:ascii="Times New Roman" w:eastAsia="Times New Roman" w:hAnsi="Times New Roman" w:cs="Times New Roman"/>
                <w:sz w:val="24"/>
                <w:szCs w:val="24"/>
              </w:rPr>
              <w:lastRenderedPageBreak/>
              <w:t>пооперационным планом.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самостоятельно и частично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самостоятельно и частично с помощью учителя в соответствии с пооперационным планом.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w:t>
            </w:r>
            <w:r>
              <w:rPr>
                <w:rFonts w:ascii="Times New Roman" w:eastAsia="Times New Roman" w:hAnsi="Times New Roman" w:cs="Times New Roman"/>
                <w:sz w:val="24"/>
                <w:szCs w:val="24"/>
              </w:rPr>
              <w:lastRenderedPageBreak/>
              <w:t>фигурки колобка и волка.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c>
          <w:tcPr>
            <w:tcW w:w="850"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22.04.24</w:t>
            </w: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23.04.24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61-62</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дорожного знака. Модель дорожного указателя «Переход»</w:t>
            </w:r>
          </w:p>
        </w:tc>
        <w:tc>
          <w:tcPr>
            <w:tcW w:w="709"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дорожных знаков  и правил перехода улицы.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образца модели указателя «Переход» с иллюстрацией.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Скручивание трубочки из бумаги с использованием приема «накручивание бумаги на карандаш».</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вырезания из бумаги. </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указателя «Переход» с составлением последовательности действий по предметно-операционному плану  из бумажных заготовок, соблюдая правильное расположение деталей, пропорции и размеры</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 под контролем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w:t>
            </w:r>
          </w:p>
        </w:tc>
        <w:tc>
          <w:tcPr>
            <w:tcW w:w="850"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29.04.24</w:t>
            </w: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30.04.24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bl>
    <w:p w:rsidR="00915DB6" w:rsidRDefault="00C86601">
      <w:pPr>
        <w:jc w:val="both"/>
        <w:rPr>
          <w:rFonts w:ascii="Times New Roman" w:eastAsia="Times New Roman" w:hAnsi="Times New Roman" w:cs="Times New Roman"/>
          <w:sz w:val="24"/>
          <w:szCs w:val="24"/>
        </w:rPr>
      </w:pPr>
      <w:r>
        <w:br w:type="page"/>
      </w:r>
    </w:p>
    <w:tbl>
      <w:tblPr>
        <w:tblStyle w:val="af4"/>
        <w:tblW w:w="174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113"/>
        <w:gridCol w:w="3691"/>
        <w:gridCol w:w="3402"/>
        <w:gridCol w:w="850"/>
        <w:gridCol w:w="851"/>
        <w:gridCol w:w="1701"/>
      </w:tblGrid>
      <w:tr w:rsidR="007B7219" w:rsidTr="007B7219">
        <w:tc>
          <w:tcPr>
            <w:tcW w:w="14000" w:type="dxa"/>
            <w:gridSpan w:val="6"/>
          </w:tcPr>
          <w:p w:rsidR="007B7219" w:rsidRDefault="007B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w:t>
            </w:r>
            <w:r w:rsidR="005D6E24">
              <w:rPr>
                <w:rFonts w:ascii="Times New Roman" w:eastAsia="Times New Roman" w:hAnsi="Times New Roman" w:cs="Times New Roman"/>
                <w:b/>
                <w:sz w:val="24"/>
                <w:szCs w:val="24"/>
              </w:rPr>
              <w:t xml:space="preserve"> с текстильными материалами – 6 часов</w:t>
            </w:r>
          </w:p>
        </w:tc>
        <w:tc>
          <w:tcPr>
            <w:tcW w:w="3402" w:type="dxa"/>
            <w:gridSpan w:val="3"/>
          </w:tcPr>
          <w:p w:rsidR="007B7219" w:rsidRDefault="007B7219">
            <w:pPr>
              <w:jc w:val="center"/>
              <w:rPr>
                <w:rFonts w:ascii="Times New Roman" w:eastAsia="Times New Roman" w:hAnsi="Times New Roman" w:cs="Times New Roman"/>
                <w:b/>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63-65</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 «Закладка из канвы»</w:t>
            </w:r>
          </w:p>
        </w:tc>
        <w:tc>
          <w:tcPr>
            <w:tcW w:w="709"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13"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Вышивка.</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 (сметочный стежок).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закладки сметочным стежком и оформлению концов закладки кисточками</w:t>
            </w:r>
          </w:p>
        </w:tc>
        <w:tc>
          <w:tcPr>
            <w:tcW w:w="3691"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 с помощью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безопасной работы с иглой по вопросам учителя</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безопасной работы с иглой </w:t>
            </w:r>
          </w:p>
        </w:tc>
        <w:tc>
          <w:tcPr>
            <w:tcW w:w="850"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06.05.24</w:t>
            </w: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07.05.24</w:t>
            </w: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13.05.24</w:t>
            </w:r>
          </w:p>
        </w:tc>
        <w:tc>
          <w:tcPr>
            <w:tcW w:w="851" w:type="dxa"/>
          </w:tcPr>
          <w:p w:rsidR="007B7219" w:rsidRDefault="007B7219">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r w:rsidR="007B7219" w:rsidTr="000E385A">
        <w:tc>
          <w:tcPr>
            <w:tcW w:w="675" w:type="dxa"/>
          </w:tcPr>
          <w:p w:rsidR="007B7219" w:rsidRDefault="00460C6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66-68</w:t>
            </w:r>
          </w:p>
        </w:tc>
        <w:tc>
          <w:tcPr>
            <w:tcW w:w="2410"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стежком с перевивом («шнурок»).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из канвы»</w:t>
            </w:r>
          </w:p>
        </w:tc>
        <w:tc>
          <w:tcPr>
            <w:tcW w:w="709"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13"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tc>
        <w:tc>
          <w:tcPr>
            <w:tcW w:w="3691"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 по вопросам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 под контролем учителя.</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c>
          <w:tcPr>
            <w:tcW w:w="3402" w:type="dxa"/>
          </w:tcPr>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w:t>
            </w:r>
          </w:p>
          <w:p w:rsidR="007B7219" w:rsidRDefault="007B72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c>
          <w:tcPr>
            <w:tcW w:w="850" w:type="dxa"/>
          </w:tcPr>
          <w:p w:rsidR="007B7219"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14.05.24</w:t>
            </w: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20.05.24</w:t>
            </w: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21.05.24</w:t>
            </w:r>
          </w:p>
        </w:tc>
        <w:tc>
          <w:tcPr>
            <w:tcW w:w="851" w:type="dxa"/>
          </w:tcPr>
          <w:p w:rsidR="007B7219" w:rsidRDefault="007B7219">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p w:rsidR="005D6E24" w:rsidRDefault="005D6E24">
            <w:pPr>
              <w:jc w:val="both"/>
              <w:rPr>
                <w:rFonts w:ascii="Times New Roman" w:eastAsia="Times New Roman" w:hAnsi="Times New Roman" w:cs="Times New Roman"/>
                <w:sz w:val="24"/>
                <w:szCs w:val="24"/>
              </w:rPr>
            </w:pPr>
          </w:p>
        </w:tc>
        <w:tc>
          <w:tcPr>
            <w:tcW w:w="1701" w:type="dxa"/>
          </w:tcPr>
          <w:p w:rsidR="007B7219" w:rsidRDefault="007B7219">
            <w:pPr>
              <w:jc w:val="both"/>
              <w:rPr>
                <w:rFonts w:ascii="Times New Roman" w:eastAsia="Times New Roman" w:hAnsi="Times New Roman" w:cs="Times New Roman"/>
                <w:sz w:val="24"/>
                <w:szCs w:val="24"/>
              </w:rPr>
            </w:pPr>
          </w:p>
        </w:tc>
      </w:tr>
    </w:tbl>
    <w:p w:rsidR="00915DB6" w:rsidRDefault="00915DB6"/>
    <w:p w:rsidR="00B013F4" w:rsidRDefault="00B013F4"/>
    <w:p w:rsidR="00B013F4" w:rsidRPr="00F81AA6" w:rsidRDefault="00B013F4" w:rsidP="00B013F4">
      <w:pPr>
        <w:spacing w:line="240" w:lineRule="auto"/>
        <w:jc w:val="center"/>
        <w:rPr>
          <w:rFonts w:ascii="Times New Roman" w:hAnsi="Times New Roman"/>
          <w:color w:val="000000"/>
          <w:sz w:val="24"/>
          <w:szCs w:val="24"/>
          <w:shd w:val="clear" w:color="auto" w:fill="FFFFFF"/>
        </w:rPr>
      </w:pPr>
      <w:r>
        <w:rPr>
          <w:rFonts w:ascii="Times New Roman" w:hAnsi="Times New Roman" w:cs="Times New Roman"/>
          <w:sz w:val="24"/>
          <w:szCs w:val="24"/>
        </w:rPr>
        <w:lastRenderedPageBreak/>
        <w:t>Спис</w:t>
      </w:r>
      <w:r w:rsidRPr="00F81AA6">
        <w:rPr>
          <w:rFonts w:ascii="Times New Roman" w:hAnsi="Times New Roman" w:cs="Times New Roman"/>
          <w:sz w:val="24"/>
          <w:szCs w:val="24"/>
        </w:rPr>
        <w:t xml:space="preserve">ок </w:t>
      </w:r>
      <w:r w:rsidRPr="00F81AA6">
        <w:rPr>
          <w:rFonts w:ascii="Times New Roman" w:hAnsi="Times New Roman"/>
          <w:color w:val="000000"/>
          <w:sz w:val="24"/>
          <w:szCs w:val="24"/>
          <w:shd w:val="clear" w:color="auto" w:fill="FFFFFF"/>
        </w:rPr>
        <w:t>литературы.</w:t>
      </w:r>
    </w:p>
    <w:p w:rsidR="00B013F4" w:rsidRPr="00F81AA6" w:rsidRDefault="00B013F4" w:rsidP="00B013F4">
      <w:pPr>
        <w:spacing w:line="240" w:lineRule="auto"/>
        <w:rPr>
          <w:rFonts w:ascii="Times New Roman" w:hAnsi="Times New Roman"/>
          <w:color w:val="000000"/>
          <w:sz w:val="24"/>
          <w:szCs w:val="24"/>
          <w:shd w:val="clear" w:color="auto" w:fill="FFFFFF"/>
        </w:rPr>
      </w:pPr>
      <w:r w:rsidRPr="00F81AA6">
        <w:rPr>
          <w:rFonts w:ascii="Times New Roman" w:hAnsi="Times New Roman"/>
          <w:color w:val="000000"/>
          <w:sz w:val="24"/>
          <w:szCs w:val="24"/>
          <w:shd w:val="clear" w:color="auto" w:fill="FFFFFF"/>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B013F4" w:rsidRPr="00F81AA6" w:rsidRDefault="00B013F4" w:rsidP="00B013F4">
      <w:pPr>
        <w:spacing w:line="240" w:lineRule="auto"/>
        <w:rPr>
          <w:rFonts w:ascii="Times New Roman" w:hAnsi="Times New Roman"/>
          <w:color w:val="000000"/>
          <w:sz w:val="24"/>
          <w:szCs w:val="24"/>
          <w:shd w:val="clear" w:color="auto" w:fill="FFFFFF"/>
        </w:rPr>
      </w:pPr>
      <w:r w:rsidRPr="00F81AA6">
        <w:rPr>
          <w:rFonts w:ascii="Times New Roman" w:hAnsi="Times New Roman"/>
          <w:color w:val="000000"/>
          <w:sz w:val="24"/>
          <w:szCs w:val="24"/>
          <w:shd w:val="clear" w:color="auto" w:fill="FFFFFF"/>
        </w:rPr>
        <w:t>2.</w:t>
      </w:r>
      <w:r>
        <w:rPr>
          <w:rFonts w:ascii="Times New Roman" w:hAnsi="Times New Roman"/>
          <w:color w:val="000000"/>
          <w:sz w:val="24"/>
          <w:szCs w:val="24"/>
          <w:shd w:val="clear" w:color="auto" w:fill="FFFFFF"/>
        </w:rPr>
        <w:t>А</w:t>
      </w:r>
      <w:r w:rsidRPr="00F81AA6">
        <w:rPr>
          <w:rFonts w:ascii="Times New Roman" w:hAnsi="Times New Roman"/>
          <w:color w:val="000000"/>
          <w:sz w:val="24"/>
          <w:szCs w:val="24"/>
          <w:shd w:val="clear" w:color="auto" w:fill="FFFFFF"/>
        </w:rPr>
        <w:t>даптированная основная  общеобразовательная  программа образования обучающихся с умственной отсталостью (интеллектуальными нарушениями).</w:t>
      </w:r>
    </w:p>
    <w:p w:rsidR="00B013F4" w:rsidRPr="00F81AA6" w:rsidRDefault="00B013F4" w:rsidP="00B013F4">
      <w:pPr>
        <w:spacing w:line="240" w:lineRule="auto"/>
        <w:rPr>
          <w:rFonts w:ascii="Times New Roman" w:hAnsi="Times New Roman"/>
          <w:color w:val="000000"/>
          <w:sz w:val="24"/>
          <w:szCs w:val="24"/>
          <w:shd w:val="clear" w:color="auto" w:fill="FFFFFF"/>
        </w:rPr>
      </w:pPr>
      <w:r w:rsidRPr="00F81AA6">
        <w:rPr>
          <w:rFonts w:ascii="Times New Roman" w:hAnsi="Times New Roman"/>
          <w:color w:val="000000"/>
          <w:sz w:val="24"/>
          <w:szCs w:val="24"/>
          <w:shd w:val="clear" w:color="auto" w:fill="FFFFFF"/>
        </w:rPr>
        <w:t xml:space="preserve">3.Учебник Л.А. Кузнецова «Технология. Ручной труд 2 класс», </w:t>
      </w:r>
      <w:r>
        <w:rPr>
          <w:rFonts w:ascii="Times New Roman" w:hAnsi="Times New Roman"/>
          <w:color w:val="000000"/>
          <w:sz w:val="24"/>
          <w:szCs w:val="24"/>
          <w:shd w:val="clear" w:color="auto" w:fill="FFFFFF"/>
        </w:rPr>
        <w:t>2016</w:t>
      </w:r>
      <w:r w:rsidRPr="00F81AA6">
        <w:rPr>
          <w:rFonts w:ascii="Times New Roman" w:hAnsi="Times New Roman"/>
          <w:color w:val="000000"/>
          <w:sz w:val="24"/>
          <w:szCs w:val="24"/>
          <w:shd w:val="clear" w:color="auto" w:fill="FFFFFF"/>
        </w:rPr>
        <w:t xml:space="preserve">г., «Просвещение» Санкт-Петербург, </w:t>
      </w:r>
    </w:p>
    <w:p w:rsidR="00B013F4" w:rsidRDefault="00B013F4" w:rsidP="00B013F4">
      <w:pPr>
        <w:spacing w:line="240" w:lineRule="auto"/>
        <w:rPr>
          <w:rFonts w:ascii="Times New Roman" w:hAnsi="Times New Roman"/>
          <w:color w:val="000000"/>
          <w:sz w:val="24"/>
          <w:szCs w:val="24"/>
          <w:shd w:val="clear" w:color="auto" w:fill="FFFFFF"/>
        </w:rPr>
      </w:pPr>
      <w:r w:rsidRPr="00F81AA6">
        <w:rPr>
          <w:rStyle w:val="apple-converted-space"/>
          <w:rFonts w:ascii="Times New Roman" w:hAnsi="Times New Roman"/>
          <w:color w:val="000000"/>
          <w:sz w:val="24"/>
          <w:szCs w:val="24"/>
        </w:rPr>
        <w:t>4. </w:t>
      </w:r>
      <w:r w:rsidRPr="00F81AA6">
        <w:rPr>
          <w:rFonts w:ascii="Times New Roman" w:hAnsi="Times New Roman"/>
          <w:color w:val="000000"/>
          <w:sz w:val="24"/>
          <w:szCs w:val="24"/>
          <w:shd w:val="clear" w:color="auto" w:fill="FFFFFF"/>
        </w:rPr>
        <w:t>Электронные образовательные ресурсы.</w:t>
      </w: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Default="00B013F4" w:rsidP="00B013F4">
      <w:pPr>
        <w:spacing w:line="240" w:lineRule="auto"/>
        <w:rPr>
          <w:rFonts w:ascii="Times New Roman" w:hAnsi="Times New Roman"/>
          <w:color w:val="000000"/>
          <w:sz w:val="24"/>
          <w:szCs w:val="24"/>
          <w:shd w:val="clear" w:color="auto" w:fill="FFFFFF"/>
        </w:rPr>
      </w:pPr>
    </w:p>
    <w:p w:rsidR="00B013F4" w:rsidRPr="00F81AA6" w:rsidRDefault="00B013F4" w:rsidP="00B013F4">
      <w:pPr>
        <w:spacing w:line="240" w:lineRule="auto"/>
        <w:rPr>
          <w:rFonts w:ascii="Times New Roman" w:hAnsi="Times New Roman"/>
          <w:color w:val="000000"/>
          <w:sz w:val="24"/>
          <w:szCs w:val="24"/>
          <w:u w:val="single"/>
          <w:shd w:val="clear" w:color="auto" w:fill="FFFFFF"/>
        </w:rPr>
      </w:pPr>
    </w:p>
    <w:p w:rsidR="00B013F4" w:rsidRPr="00F81AA6" w:rsidRDefault="00B013F4" w:rsidP="00B013F4">
      <w:pPr>
        <w:spacing w:after="0" w:line="240" w:lineRule="auto"/>
        <w:jc w:val="center"/>
        <w:rPr>
          <w:rFonts w:ascii="Times New Roman" w:hAnsi="Times New Roman"/>
          <w:iCs/>
          <w:sz w:val="24"/>
          <w:szCs w:val="24"/>
        </w:rPr>
      </w:pPr>
      <w:r w:rsidRPr="00F81AA6">
        <w:rPr>
          <w:rFonts w:ascii="Times New Roman" w:hAnsi="Times New Roman"/>
          <w:iCs/>
          <w:sz w:val="24"/>
          <w:szCs w:val="24"/>
        </w:rPr>
        <w:lastRenderedPageBreak/>
        <w:t>Примечание.</w:t>
      </w:r>
    </w:p>
    <w:p w:rsidR="00B013F4" w:rsidRPr="00465B55" w:rsidRDefault="00B013F4" w:rsidP="00B013F4">
      <w:pPr>
        <w:spacing w:after="0" w:line="240" w:lineRule="auto"/>
        <w:jc w:val="center"/>
        <w:rPr>
          <w:rFonts w:ascii="Times New Roman" w:hAnsi="Times New Roman" w:cs="Times New Roman"/>
          <w:sz w:val="24"/>
          <w:szCs w:val="24"/>
        </w:rPr>
      </w:pPr>
      <w:r w:rsidRPr="00F81AA6">
        <w:rPr>
          <w:rFonts w:ascii="Times New Roman" w:hAnsi="Times New Roman" w:cs="Times New Roman"/>
          <w:sz w:val="24"/>
          <w:szCs w:val="24"/>
        </w:rPr>
        <w:t>Контрольно-измерительные материалы</w:t>
      </w:r>
      <w:r>
        <w:rPr>
          <w:rFonts w:ascii="Times New Roman" w:hAnsi="Times New Roman" w:cs="Times New Roman"/>
          <w:sz w:val="24"/>
          <w:szCs w:val="24"/>
        </w:rPr>
        <w:t>.</w:t>
      </w:r>
    </w:p>
    <w:tbl>
      <w:tblPr>
        <w:tblStyle w:val="a4"/>
        <w:tblW w:w="0" w:type="auto"/>
        <w:tblInd w:w="250" w:type="dxa"/>
        <w:tblLayout w:type="fixed"/>
        <w:tblLook w:val="01E0"/>
      </w:tblPr>
      <w:tblGrid>
        <w:gridCol w:w="1559"/>
        <w:gridCol w:w="5954"/>
        <w:gridCol w:w="6946"/>
      </w:tblGrid>
      <w:tr w:rsidR="00B013F4" w:rsidRPr="00F81AA6" w:rsidTr="000E385A">
        <w:tc>
          <w:tcPr>
            <w:tcW w:w="1559" w:type="dxa"/>
          </w:tcPr>
          <w:p w:rsidR="00B013F4" w:rsidRPr="00F81AA6" w:rsidRDefault="00B013F4" w:rsidP="000E385A">
            <w:pPr>
              <w:jc w:val="center"/>
              <w:rPr>
                <w:rFonts w:ascii="Times New Roman" w:hAnsi="Times New Roman"/>
                <w:sz w:val="24"/>
                <w:szCs w:val="24"/>
              </w:rPr>
            </w:pPr>
          </w:p>
        </w:tc>
        <w:tc>
          <w:tcPr>
            <w:tcW w:w="5954" w:type="dxa"/>
          </w:tcPr>
          <w:p w:rsidR="00B013F4" w:rsidRPr="00F81AA6" w:rsidRDefault="00B013F4" w:rsidP="000E385A">
            <w:pPr>
              <w:jc w:val="center"/>
              <w:rPr>
                <w:rFonts w:ascii="Times New Roman" w:hAnsi="Times New Roman"/>
                <w:sz w:val="24"/>
                <w:szCs w:val="24"/>
              </w:rPr>
            </w:pPr>
            <w:r w:rsidRPr="00F81AA6">
              <w:rPr>
                <w:rFonts w:ascii="Times New Roman" w:hAnsi="Times New Roman"/>
                <w:sz w:val="24"/>
                <w:szCs w:val="24"/>
              </w:rPr>
              <w:t>1 вариант(</w:t>
            </w:r>
            <w:r w:rsidRPr="00F81AA6">
              <w:rPr>
                <w:rFonts w:ascii="Times New Roman" w:hAnsi="Times New Roman"/>
                <w:sz w:val="24"/>
                <w:szCs w:val="24"/>
                <w:lang w:val="en-US"/>
              </w:rPr>
              <w:t>I</w:t>
            </w:r>
            <w:r w:rsidRPr="00F81AA6">
              <w:rPr>
                <w:rFonts w:ascii="Times New Roman" w:hAnsi="Times New Roman"/>
                <w:sz w:val="24"/>
                <w:szCs w:val="24"/>
              </w:rPr>
              <w:t xml:space="preserve"> уровень)</w:t>
            </w:r>
          </w:p>
        </w:tc>
        <w:tc>
          <w:tcPr>
            <w:tcW w:w="6946" w:type="dxa"/>
          </w:tcPr>
          <w:p w:rsidR="00B013F4" w:rsidRPr="00F81AA6" w:rsidRDefault="00B013F4" w:rsidP="000E385A">
            <w:pPr>
              <w:jc w:val="center"/>
              <w:rPr>
                <w:rFonts w:ascii="Times New Roman" w:hAnsi="Times New Roman"/>
                <w:sz w:val="24"/>
                <w:szCs w:val="24"/>
              </w:rPr>
            </w:pPr>
            <w:r w:rsidRPr="00F81AA6">
              <w:rPr>
                <w:rFonts w:ascii="Times New Roman" w:hAnsi="Times New Roman"/>
                <w:sz w:val="24"/>
                <w:szCs w:val="24"/>
              </w:rPr>
              <w:t>2 вариант(</w:t>
            </w:r>
            <w:r w:rsidRPr="00F81AA6">
              <w:rPr>
                <w:rFonts w:ascii="Times New Roman" w:hAnsi="Times New Roman"/>
                <w:sz w:val="24"/>
                <w:szCs w:val="24"/>
                <w:lang w:val="en-US"/>
              </w:rPr>
              <w:t xml:space="preserve">II </w:t>
            </w:r>
            <w:r w:rsidRPr="00F81AA6">
              <w:rPr>
                <w:rFonts w:ascii="Times New Roman" w:hAnsi="Times New Roman"/>
                <w:sz w:val="24"/>
                <w:szCs w:val="24"/>
              </w:rPr>
              <w:t>уровень)</w:t>
            </w:r>
          </w:p>
        </w:tc>
      </w:tr>
      <w:tr w:rsidR="00B013F4" w:rsidRPr="00F81AA6" w:rsidTr="000E385A">
        <w:tc>
          <w:tcPr>
            <w:tcW w:w="1559" w:type="dxa"/>
          </w:tcPr>
          <w:p w:rsidR="00B013F4" w:rsidRPr="00F81AA6" w:rsidRDefault="00B013F4" w:rsidP="000E385A">
            <w:pPr>
              <w:jc w:val="center"/>
              <w:rPr>
                <w:rFonts w:ascii="Times New Roman" w:hAnsi="Times New Roman"/>
                <w:sz w:val="24"/>
                <w:szCs w:val="24"/>
              </w:rPr>
            </w:pPr>
            <w:r w:rsidRPr="00F81AA6">
              <w:rPr>
                <w:rFonts w:ascii="Times New Roman" w:hAnsi="Times New Roman"/>
                <w:sz w:val="24"/>
                <w:szCs w:val="24"/>
              </w:rPr>
              <w:t>1 четверть</w:t>
            </w:r>
          </w:p>
        </w:tc>
        <w:tc>
          <w:tcPr>
            <w:tcW w:w="5954" w:type="dxa"/>
          </w:tcPr>
          <w:p w:rsidR="00B013F4" w:rsidRPr="00F81AA6" w:rsidRDefault="00B013F4" w:rsidP="000E385A">
            <w:pPr>
              <w:rPr>
                <w:rFonts w:ascii="Times New Roman" w:hAnsi="Times New Roman"/>
                <w:sz w:val="24"/>
                <w:szCs w:val="24"/>
              </w:rPr>
            </w:pPr>
            <w:r w:rsidRPr="00F81AA6">
              <w:rPr>
                <w:rFonts w:ascii="Times New Roman" w:hAnsi="Times New Roman"/>
                <w:sz w:val="24"/>
                <w:szCs w:val="24"/>
              </w:rPr>
              <w:t>1. Аппликация « Бабочка».                                        Использование природного материала.     Опора на образец изделия или картинку.</w:t>
            </w:r>
          </w:p>
        </w:tc>
        <w:tc>
          <w:tcPr>
            <w:tcW w:w="6946" w:type="dxa"/>
          </w:tcPr>
          <w:p w:rsidR="00B013F4" w:rsidRPr="00F81AA6" w:rsidRDefault="00B013F4" w:rsidP="000E385A">
            <w:pPr>
              <w:rPr>
                <w:rFonts w:ascii="Times New Roman" w:hAnsi="Times New Roman"/>
                <w:sz w:val="24"/>
                <w:szCs w:val="24"/>
              </w:rPr>
            </w:pPr>
            <w:r w:rsidRPr="00F81AA6">
              <w:rPr>
                <w:rFonts w:ascii="Times New Roman" w:hAnsi="Times New Roman"/>
                <w:sz w:val="24"/>
                <w:szCs w:val="24"/>
              </w:rPr>
              <w:t>1. Аппликация « Кошка».                                                         Использование природного материала. Опора на образец изделия или картинку (с помощью учителя).</w:t>
            </w:r>
          </w:p>
        </w:tc>
      </w:tr>
      <w:tr w:rsidR="00B013F4" w:rsidRPr="00F81AA6" w:rsidTr="000E385A">
        <w:tc>
          <w:tcPr>
            <w:tcW w:w="1559" w:type="dxa"/>
          </w:tcPr>
          <w:p w:rsidR="00B013F4" w:rsidRPr="00F81AA6" w:rsidRDefault="00B013F4" w:rsidP="000E385A">
            <w:pPr>
              <w:jc w:val="center"/>
              <w:rPr>
                <w:rFonts w:ascii="Times New Roman" w:hAnsi="Times New Roman"/>
                <w:sz w:val="24"/>
                <w:szCs w:val="24"/>
              </w:rPr>
            </w:pPr>
            <w:r w:rsidRPr="00F81AA6">
              <w:rPr>
                <w:rFonts w:ascii="Times New Roman" w:hAnsi="Times New Roman"/>
                <w:sz w:val="24"/>
                <w:szCs w:val="24"/>
              </w:rPr>
              <w:t>2 четверть</w:t>
            </w:r>
          </w:p>
        </w:tc>
        <w:tc>
          <w:tcPr>
            <w:tcW w:w="5954" w:type="dxa"/>
          </w:tcPr>
          <w:p w:rsidR="00B013F4" w:rsidRPr="00F81AA6" w:rsidRDefault="00B013F4" w:rsidP="000E385A">
            <w:pPr>
              <w:rPr>
                <w:rFonts w:ascii="Times New Roman" w:hAnsi="Times New Roman"/>
                <w:sz w:val="24"/>
                <w:szCs w:val="24"/>
              </w:rPr>
            </w:pPr>
            <w:r w:rsidRPr="00F81AA6">
              <w:rPr>
                <w:rFonts w:ascii="Times New Roman" w:hAnsi="Times New Roman"/>
                <w:sz w:val="24"/>
                <w:szCs w:val="24"/>
              </w:rPr>
              <w:t>1.  Пришивание пуговиц. Самостоятельное использование предметной инструкционной карты.</w:t>
            </w:r>
          </w:p>
          <w:p w:rsidR="00B013F4" w:rsidRPr="00F81AA6" w:rsidRDefault="00B013F4" w:rsidP="000E385A">
            <w:pPr>
              <w:rPr>
                <w:rFonts w:ascii="Times New Roman" w:hAnsi="Times New Roman"/>
                <w:sz w:val="24"/>
                <w:szCs w:val="24"/>
              </w:rPr>
            </w:pPr>
            <w:r w:rsidRPr="00F81AA6">
              <w:rPr>
                <w:rFonts w:ascii="Times New Roman" w:hAnsi="Times New Roman"/>
                <w:sz w:val="24"/>
                <w:szCs w:val="24"/>
              </w:rPr>
              <w:t>2. Завязывание узелка.</w:t>
            </w:r>
          </w:p>
          <w:p w:rsidR="00B013F4" w:rsidRPr="00F81AA6" w:rsidRDefault="00B013F4" w:rsidP="000E385A">
            <w:pPr>
              <w:rPr>
                <w:rFonts w:ascii="Times New Roman" w:hAnsi="Times New Roman"/>
                <w:sz w:val="24"/>
                <w:szCs w:val="24"/>
              </w:rPr>
            </w:pPr>
            <w:r w:rsidRPr="00F81AA6">
              <w:rPr>
                <w:rFonts w:ascii="Times New Roman" w:hAnsi="Times New Roman"/>
                <w:sz w:val="24"/>
                <w:szCs w:val="24"/>
              </w:rPr>
              <w:t>Самостоятельное использование предметной инструкционной карты.</w:t>
            </w:r>
          </w:p>
        </w:tc>
        <w:tc>
          <w:tcPr>
            <w:tcW w:w="6946" w:type="dxa"/>
          </w:tcPr>
          <w:p w:rsidR="00B013F4" w:rsidRPr="00F81AA6" w:rsidRDefault="00B013F4" w:rsidP="00B013F4">
            <w:pPr>
              <w:pStyle w:val="a5"/>
              <w:numPr>
                <w:ilvl w:val="0"/>
                <w:numId w:val="16"/>
              </w:numPr>
              <w:rPr>
                <w:rFonts w:ascii="Times New Roman" w:hAnsi="Times New Roman"/>
                <w:sz w:val="24"/>
                <w:szCs w:val="24"/>
              </w:rPr>
            </w:pPr>
            <w:r w:rsidRPr="00F81AA6">
              <w:rPr>
                <w:rFonts w:ascii="Times New Roman" w:hAnsi="Times New Roman"/>
                <w:sz w:val="24"/>
                <w:szCs w:val="24"/>
              </w:rPr>
              <w:t>Пришивание пуговиц с двумя отверстиями.Использование предметной инструкционной карты (с помощью учителя).</w:t>
            </w:r>
          </w:p>
          <w:p w:rsidR="00B013F4" w:rsidRPr="00F81AA6" w:rsidRDefault="00B013F4" w:rsidP="00B013F4">
            <w:pPr>
              <w:pStyle w:val="a5"/>
              <w:numPr>
                <w:ilvl w:val="0"/>
                <w:numId w:val="16"/>
              </w:numPr>
              <w:rPr>
                <w:rFonts w:ascii="Times New Roman" w:hAnsi="Times New Roman"/>
                <w:sz w:val="24"/>
                <w:szCs w:val="24"/>
              </w:rPr>
            </w:pPr>
            <w:r w:rsidRPr="00F81AA6">
              <w:rPr>
                <w:rFonts w:ascii="Times New Roman" w:hAnsi="Times New Roman"/>
                <w:sz w:val="24"/>
                <w:szCs w:val="24"/>
              </w:rPr>
              <w:t>Завязывание узелкаИспользование предметной инструкционной карты (с помощью учителя).</w:t>
            </w:r>
          </w:p>
        </w:tc>
      </w:tr>
      <w:tr w:rsidR="00B013F4" w:rsidRPr="00F81AA6" w:rsidTr="000E385A">
        <w:trPr>
          <w:trHeight w:val="1643"/>
        </w:trPr>
        <w:tc>
          <w:tcPr>
            <w:tcW w:w="1559" w:type="dxa"/>
          </w:tcPr>
          <w:p w:rsidR="00B013F4" w:rsidRPr="00F81AA6" w:rsidRDefault="00B013F4" w:rsidP="000E385A">
            <w:pPr>
              <w:jc w:val="center"/>
              <w:rPr>
                <w:rFonts w:ascii="Times New Roman" w:hAnsi="Times New Roman"/>
                <w:sz w:val="24"/>
                <w:szCs w:val="24"/>
              </w:rPr>
            </w:pPr>
            <w:r w:rsidRPr="00F81AA6">
              <w:rPr>
                <w:rFonts w:ascii="Times New Roman" w:hAnsi="Times New Roman"/>
                <w:sz w:val="24"/>
                <w:szCs w:val="24"/>
              </w:rPr>
              <w:t>3 четверть</w:t>
            </w:r>
          </w:p>
        </w:tc>
        <w:tc>
          <w:tcPr>
            <w:tcW w:w="5954" w:type="dxa"/>
          </w:tcPr>
          <w:p w:rsidR="00B013F4" w:rsidRPr="00F81AA6" w:rsidRDefault="00B013F4" w:rsidP="000E385A">
            <w:pPr>
              <w:rPr>
                <w:rFonts w:ascii="Times New Roman" w:hAnsi="Times New Roman"/>
                <w:sz w:val="24"/>
                <w:szCs w:val="24"/>
              </w:rPr>
            </w:pPr>
            <w:r w:rsidRPr="00F81AA6">
              <w:rPr>
                <w:rFonts w:ascii="Times New Roman" w:hAnsi="Times New Roman"/>
                <w:sz w:val="24"/>
                <w:szCs w:val="24"/>
              </w:rPr>
              <w:t>1.Оригами «Рыбка».</w:t>
            </w:r>
          </w:p>
          <w:p w:rsidR="00B013F4" w:rsidRPr="00F81AA6" w:rsidRDefault="00B013F4" w:rsidP="000E385A">
            <w:pPr>
              <w:rPr>
                <w:rFonts w:ascii="Times New Roman" w:hAnsi="Times New Roman"/>
                <w:sz w:val="24"/>
                <w:szCs w:val="24"/>
              </w:rPr>
            </w:pPr>
            <w:r w:rsidRPr="00F81AA6">
              <w:rPr>
                <w:rFonts w:ascii="Times New Roman" w:hAnsi="Times New Roman"/>
                <w:sz w:val="24"/>
                <w:szCs w:val="24"/>
              </w:rPr>
              <w:t>Самостоятельное использование предметной инструкционной карты (с помощью учителя).</w:t>
            </w:r>
          </w:p>
        </w:tc>
        <w:tc>
          <w:tcPr>
            <w:tcW w:w="6946" w:type="dxa"/>
          </w:tcPr>
          <w:p w:rsidR="00B013F4" w:rsidRPr="00F81AA6" w:rsidRDefault="00B013F4" w:rsidP="000E385A">
            <w:pPr>
              <w:rPr>
                <w:rFonts w:ascii="Times New Roman" w:hAnsi="Times New Roman"/>
                <w:sz w:val="24"/>
                <w:szCs w:val="24"/>
              </w:rPr>
            </w:pPr>
            <w:r w:rsidRPr="00F81AA6">
              <w:rPr>
                <w:rFonts w:ascii="Times New Roman" w:hAnsi="Times New Roman"/>
                <w:sz w:val="24"/>
                <w:szCs w:val="24"/>
              </w:rPr>
              <w:t>1.Оригами «Рыбка»</w:t>
            </w:r>
          </w:p>
          <w:p w:rsidR="00B013F4" w:rsidRPr="00F81AA6" w:rsidRDefault="00B013F4" w:rsidP="000E385A">
            <w:pPr>
              <w:rPr>
                <w:rFonts w:ascii="Times New Roman" w:hAnsi="Times New Roman"/>
                <w:sz w:val="24"/>
                <w:szCs w:val="24"/>
              </w:rPr>
            </w:pPr>
            <w:r w:rsidRPr="00F81AA6">
              <w:rPr>
                <w:rFonts w:ascii="Times New Roman" w:hAnsi="Times New Roman"/>
                <w:sz w:val="24"/>
                <w:szCs w:val="24"/>
              </w:rPr>
              <w:t>Использование предметной инструкционной карты (с помощью учителя).</w:t>
            </w:r>
          </w:p>
        </w:tc>
      </w:tr>
      <w:tr w:rsidR="00B013F4" w:rsidRPr="00F81AA6" w:rsidTr="000E385A">
        <w:tc>
          <w:tcPr>
            <w:tcW w:w="1559" w:type="dxa"/>
          </w:tcPr>
          <w:p w:rsidR="00B013F4" w:rsidRPr="00F81AA6" w:rsidRDefault="00B013F4" w:rsidP="000E385A">
            <w:pPr>
              <w:jc w:val="center"/>
              <w:rPr>
                <w:rFonts w:ascii="Times New Roman" w:hAnsi="Times New Roman"/>
                <w:sz w:val="24"/>
                <w:szCs w:val="24"/>
              </w:rPr>
            </w:pPr>
            <w:r w:rsidRPr="00F81AA6">
              <w:rPr>
                <w:rFonts w:ascii="Times New Roman" w:hAnsi="Times New Roman"/>
                <w:sz w:val="24"/>
                <w:szCs w:val="24"/>
              </w:rPr>
              <w:t>4 четверть</w:t>
            </w:r>
          </w:p>
        </w:tc>
        <w:tc>
          <w:tcPr>
            <w:tcW w:w="5954" w:type="dxa"/>
          </w:tcPr>
          <w:p w:rsidR="00B013F4" w:rsidRPr="00F81AA6" w:rsidRDefault="00B013F4" w:rsidP="000E385A">
            <w:pPr>
              <w:rPr>
                <w:rFonts w:ascii="Times New Roman" w:hAnsi="Times New Roman"/>
                <w:sz w:val="24"/>
                <w:szCs w:val="24"/>
              </w:rPr>
            </w:pPr>
            <w:r w:rsidRPr="00F81AA6">
              <w:rPr>
                <w:rFonts w:ascii="Times New Roman" w:hAnsi="Times New Roman"/>
                <w:sz w:val="24"/>
                <w:szCs w:val="24"/>
              </w:rPr>
              <w:t>Вырезание силуэтов из бумаги.</w:t>
            </w:r>
          </w:p>
          <w:p w:rsidR="00B013F4" w:rsidRPr="00F81AA6" w:rsidRDefault="00B013F4" w:rsidP="000E385A">
            <w:pPr>
              <w:rPr>
                <w:rFonts w:ascii="Times New Roman" w:hAnsi="Times New Roman"/>
                <w:sz w:val="24"/>
                <w:szCs w:val="24"/>
              </w:rPr>
            </w:pPr>
            <w:r w:rsidRPr="00F81AA6">
              <w:rPr>
                <w:rFonts w:ascii="Times New Roman" w:hAnsi="Times New Roman"/>
                <w:sz w:val="24"/>
                <w:szCs w:val="24"/>
              </w:rPr>
              <w:t>Самостоятельное использование предметной инструкционной карты.</w:t>
            </w:r>
          </w:p>
        </w:tc>
        <w:tc>
          <w:tcPr>
            <w:tcW w:w="6946" w:type="dxa"/>
          </w:tcPr>
          <w:p w:rsidR="00B013F4" w:rsidRPr="00F81AA6" w:rsidRDefault="00B013F4" w:rsidP="000E385A">
            <w:pPr>
              <w:rPr>
                <w:rFonts w:ascii="Times New Roman" w:hAnsi="Times New Roman"/>
                <w:sz w:val="24"/>
                <w:szCs w:val="24"/>
              </w:rPr>
            </w:pPr>
            <w:r w:rsidRPr="00F81AA6">
              <w:rPr>
                <w:rFonts w:ascii="Times New Roman" w:hAnsi="Times New Roman"/>
                <w:sz w:val="24"/>
                <w:szCs w:val="24"/>
              </w:rPr>
              <w:t>Вырезание силуэтов из бумаги.</w:t>
            </w:r>
          </w:p>
          <w:p w:rsidR="00B013F4" w:rsidRPr="00F81AA6" w:rsidRDefault="00B013F4" w:rsidP="000E385A">
            <w:pPr>
              <w:rPr>
                <w:rFonts w:ascii="Times New Roman" w:hAnsi="Times New Roman"/>
                <w:sz w:val="24"/>
                <w:szCs w:val="24"/>
              </w:rPr>
            </w:pPr>
            <w:r w:rsidRPr="00F81AA6">
              <w:rPr>
                <w:rFonts w:ascii="Times New Roman" w:hAnsi="Times New Roman"/>
                <w:sz w:val="24"/>
                <w:szCs w:val="24"/>
              </w:rPr>
              <w:t>Использование предметной инструкционной карты (с помощью учителя).</w:t>
            </w:r>
          </w:p>
        </w:tc>
      </w:tr>
    </w:tbl>
    <w:p w:rsidR="00B013F4" w:rsidRPr="00F81AA6" w:rsidRDefault="00B013F4" w:rsidP="00B013F4">
      <w:pPr>
        <w:spacing w:after="0" w:line="240" w:lineRule="auto"/>
        <w:jc w:val="center"/>
        <w:rPr>
          <w:rFonts w:ascii="Times New Roman" w:hAnsi="Times New Roman" w:cs="Times New Roman"/>
          <w:b/>
          <w:sz w:val="24"/>
          <w:szCs w:val="24"/>
        </w:rPr>
      </w:pPr>
    </w:p>
    <w:p w:rsidR="00B013F4" w:rsidRPr="00F81AA6" w:rsidRDefault="00B013F4" w:rsidP="00B013F4">
      <w:pPr>
        <w:spacing w:after="0" w:line="240" w:lineRule="auto"/>
        <w:ind w:left="-720" w:right="-910"/>
        <w:jc w:val="center"/>
        <w:rPr>
          <w:rFonts w:ascii="Times New Roman" w:hAnsi="Times New Roman"/>
          <w:sz w:val="24"/>
          <w:szCs w:val="24"/>
        </w:rPr>
      </w:pPr>
    </w:p>
    <w:p w:rsidR="00B013F4" w:rsidRPr="00F81AA6" w:rsidRDefault="00B013F4" w:rsidP="00B013F4">
      <w:pPr>
        <w:spacing w:after="0" w:line="240" w:lineRule="auto"/>
        <w:ind w:left="-720" w:right="-910"/>
        <w:jc w:val="center"/>
        <w:rPr>
          <w:rFonts w:ascii="Times New Roman" w:hAnsi="Times New Roman"/>
          <w:sz w:val="24"/>
          <w:szCs w:val="24"/>
        </w:rPr>
      </w:pPr>
    </w:p>
    <w:p w:rsidR="00B013F4" w:rsidRPr="00F81AA6" w:rsidRDefault="00B013F4" w:rsidP="00B013F4">
      <w:pPr>
        <w:spacing w:after="0" w:line="240" w:lineRule="auto"/>
        <w:ind w:left="-720" w:right="-910"/>
        <w:jc w:val="center"/>
        <w:rPr>
          <w:rFonts w:ascii="Times New Roman" w:hAnsi="Times New Roman"/>
          <w:sz w:val="24"/>
          <w:szCs w:val="24"/>
        </w:rPr>
      </w:pPr>
    </w:p>
    <w:p w:rsidR="00B013F4" w:rsidRPr="00F81AA6" w:rsidRDefault="00B013F4" w:rsidP="00B013F4">
      <w:pPr>
        <w:spacing w:after="0" w:line="240" w:lineRule="auto"/>
        <w:ind w:left="-720" w:right="-910"/>
        <w:jc w:val="center"/>
        <w:rPr>
          <w:rFonts w:ascii="Times New Roman" w:hAnsi="Times New Roman"/>
          <w:sz w:val="24"/>
          <w:szCs w:val="24"/>
        </w:rPr>
      </w:pPr>
    </w:p>
    <w:p w:rsidR="00B013F4" w:rsidRPr="00F81AA6" w:rsidRDefault="00B013F4" w:rsidP="00B013F4">
      <w:pPr>
        <w:spacing w:after="0" w:line="240" w:lineRule="auto"/>
        <w:ind w:left="-720" w:right="-910"/>
        <w:jc w:val="center"/>
        <w:rPr>
          <w:rFonts w:ascii="Times New Roman" w:hAnsi="Times New Roman"/>
          <w:sz w:val="24"/>
          <w:szCs w:val="24"/>
        </w:rPr>
      </w:pPr>
    </w:p>
    <w:p w:rsidR="00B013F4" w:rsidRPr="00F81AA6" w:rsidRDefault="00B013F4" w:rsidP="00B013F4">
      <w:pPr>
        <w:spacing w:after="0" w:line="240" w:lineRule="auto"/>
        <w:ind w:left="-720" w:right="-910"/>
        <w:jc w:val="center"/>
        <w:rPr>
          <w:rFonts w:ascii="Times New Roman" w:hAnsi="Times New Roman"/>
          <w:sz w:val="24"/>
          <w:szCs w:val="24"/>
        </w:rPr>
      </w:pPr>
    </w:p>
    <w:p w:rsidR="00B013F4" w:rsidRPr="00F81AA6" w:rsidRDefault="00B013F4" w:rsidP="00B013F4">
      <w:pPr>
        <w:spacing w:after="0" w:line="240" w:lineRule="auto"/>
        <w:ind w:right="-910"/>
        <w:rPr>
          <w:rFonts w:ascii="Times New Roman" w:hAnsi="Times New Roman"/>
          <w:sz w:val="24"/>
          <w:szCs w:val="24"/>
        </w:rPr>
      </w:pPr>
    </w:p>
    <w:p w:rsidR="00B013F4" w:rsidRPr="00F81AA6" w:rsidRDefault="00B013F4" w:rsidP="00B013F4">
      <w:pPr>
        <w:spacing w:after="0" w:line="240" w:lineRule="auto"/>
        <w:ind w:right="-910"/>
        <w:rPr>
          <w:rFonts w:ascii="Times New Roman" w:hAnsi="Times New Roman"/>
          <w:sz w:val="24"/>
          <w:szCs w:val="24"/>
        </w:rPr>
      </w:pPr>
    </w:p>
    <w:p w:rsidR="00B013F4" w:rsidRPr="00F81AA6" w:rsidRDefault="00B013F4" w:rsidP="00B013F4">
      <w:pPr>
        <w:spacing w:after="0" w:line="240" w:lineRule="auto"/>
        <w:ind w:right="-910"/>
        <w:jc w:val="center"/>
        <w:rPr>
          <w:rFonts w:ascii="Times New Roman" w:hAnsi="Times New Roman"/>
          <w:sz w:val="24"/>
          <w:szCs w:val="24"/>
        </w:rPr>
      </w:pPr>
    </w:p>
    <w:p w:rsidR="00B013F4" w:rsidRDefault="00B013F4"/>
    <w:sectPr w:rsidR="00B013F4" w:rsidSect="007A3448">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16CA" w:rsidRDefault="002D16CA">
      <w:pPr>
        <w:spacing w:after="0" w:line="240" w:lineRule="auto"/>
      </w:pPr>
      <w:r>
        <w:separator/>
      </w:r>
    </w:p>
  </w:endnote>
  <w:endnote w:type="continuationSeparator" w:id="1">
    <w:p w:rsidR="002D16CA" w:rsidRDefault="002D16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85A" w:rsidRDefault="000E385A">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D44EB">
      <w:rPr>
        <w:noProof/>
        <w:color w:val="000000"/>
      </w:rPr>
      <w:t>9</w:t>
    </w:r>
    <w:r>
      <w:rPr>
        <w:color w:val="000000"/>
      </w:rPr>
      <w:fldChar w:fldCharType="end"/>
    </w:r>
  </w:p>
  <w:p w:rsidR="000E385A" w:rsidRDefault="000E385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16CA" w:rsidRDefault="002D16CA">
      <w:pPr>
        <w:spacing w:after="0" w:line="240" w:lineRule="auto"/>
      </w:pPr>
      <w:r>
        <w:separator/>
      </w:r>
    </w:p>
  </w:footnote>
  <w:footnote w:type="continuationSeparator" w:id="1">
    <w:p w:rsidR="002D16CA" w:rsidRDefault="002D16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2BB"/>
    <w:multiLevelType w:val="hybridMultilevel"/>
    <w:tmpl w:val="13F602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14FB1"/>
    <w:multiLevelType w:val="multilevel"/>
    <w:tmpl w:val="E9609BF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FD5125"/>
    <w:multiLevelType w:val="multilevel"/>
    <w:tmpl w:val="64160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3D82912"/>
    <w:multiLevelType w:val="hybridMultilevel"/>
    <w:tmpl w:val="7A7EB8A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395A780E"/>
    <w:multiLevelType w:val="multilevel"/>
    <w:tmpl w:val="E3CCBFF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6">
    <w:nsid w:val="4CAA5F8C"/>
    <w:multiLevelType w:val="hybridMultilevel"/>
    <w:tmpl w:val="72DCE4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CF7ECC"/>
    <w:multiLevelType w:val="hybridMultilevel"/>
    <w:tmpl w:val="D2103EFC"/>
    <w:lvl w:ilvl="0" w:tplc="4078B5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C411DA"/>
    <w:multiLevelType w:val="multilevel"/>
    <w:tmpl w:val="196A3F5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63C7825"/>
    <w:multiLevelType w:val="multilevel"/>
    <w:tmpl w:val="06507F0A"/>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5DBA6F88"/>
    <w:multiLevelType w:val="multilevel"/>
    <w:tmpl w:val="F3824D0E"/>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F89594F"/>
    <w:multiLevelType w:val="multilevel"/>
    <w:tmpl w:val="FB2C8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44F68E8"/>
    <w:multiLevelType w:val="multilevel"/>
    <w:tmpl w:val="4DB477C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4122A26"/>
    <w:multiLevelType w:val="hybridMultilevel"/>
    <w:tmpl w:val="418E592C"/>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nsid w:val="78855C7D"/>
    <w:multiLevelType w:val="hybridMultilevel"/>
    <w:tmpl w:val="0500272E"/>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nsid w:val="7A3E79E9"/>
    <w:multiLevelType w:val="hybridMultilevel"/>
    <w:tmpl w:val="875E9892"/>
    <w:lvl w:ilvl="0" w:tplc="BDF0433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10"/>
  </w:num>
  <w:num w:numId="5">
    <w:abstractNumId w:val="3"/>
  </w:num>
  <w:num w:numId="6">
    <w:abstractNumId w:val="11"/>
  </w:num>
  <w:num w:numId="7">
    <w:abstractNumId w:val="9"/>
  </w:num>
  <w:num w:numId="8">
    <w:abstractNumId w:val="6"/>
  </w:num>
  <w:num w:numId="9">
    <w:abstractNumId w:val="14"/>
  </w:num>
  <w:num w:numId="10">
    <w:abstractNumId w:val="13"/>
  </w:num>
  <w:num w:numId="11">
    <w:abstractNumId w:val="2"/>
  </w:num>
  <w:num w:numId="12">
    <w:abstractNumId w:val="4"/>
  </w:num>
  <w:num w:numId="13">
    <w:abstractNumId w:val="0"/>
  </w:num>
  <w:num w:numId="14">
    <w:abstractNumId w:val="15"/>
  </w:num>
  <w:num w:numId="15">
    <w:abstractNumId w:val="1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15DB6"/>
    <w:rsid w:val="000C4BF6"/>
    <w:rsid w:val="000E385A"/>
    <w:rsid w:val="001570CB"/>
    <w:rsid w:val="00267629"/>
    <w:rsid w:val="002D16CA"/>
    <w:rsid w:val="0035136A"/>
    <w:rsid w:val="00460C63"/>
    <w:rsid w:val="005109DE"/>
    <w:rsid w:val="005A6A7D"/>
    <w:rsid w:val="005D6E24"/>
    <w:rsid w:val="005E2359"/>
    <w:rsid w:val="007A3448"/>
    <w:rsid w:val="007B7219"/>
    <w:rsid w:val="007D44EB"/>
    <w:rsid w:val="007F7A45"/>
    <w:rsid w:val="00915DB6"/>
    <w:rsid w:val="0096090E"/>
    <w:rsid w:val="00A30391"/>
    <w:rsid w:val="00AA42D3"/>
    <w:rsid w:val="00AC531E"/>
    <w:rsid w:val="00B013F4"/>
    <w:rsid w:val="00B95A62"/>
    <w:rsid w:val="00C5163C"/>
    <w:rsid w:val="00C73326"/>
    <w:rsid w:val="00C86601"/>
    <w:rsid w:val="00CA700B"/>
    <w:rsid w:val="00D2462C"/>
    <w:rsid w:val="00D25FD0"/>
    <w:rsid w:val="00E20A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462"/>
  </w:style>
  <w:style w:type="paragraph" w:styleId="1">
    <w:name w:val="heading 1"/>
    <w:basedOn w:val="a"/>
    <w:next w:val="a"/>
    <w:link w:val="10"/>
    <w:uiPriority w:val="9"/>
    <w:qFormat/>
    <w:rsid w:val="00375C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007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AA42D3"/>
    <w:pPr>
      <w:keepNext/>
      <w:keepLines/>
      <w:spacing w:before="280" w:after="80"/>
      <w:outlineLvl w:val="2"/>
    </w:pPr>
    <w:rPr>
      <w:b/>
      <w:sz w:val="28"/>
      <w:szCs w:val="28"/>
    </w:rPr>
  </w:style>
  <w:style w:type="paragraph" w:styleId="4">
    <w:name w:val="heading 4"/>
    <w:basedOn w:val="a"/>
    <w:next w:val="a"/>
    <w:uiPriority w:val="9"/>
    <w:semiHidden/>
    <w:unhideWhenUsed/>
    <w:qFormat/>
    <w:rsid w:val="00AA42D3"/>
    <w:pPr>
      <w:keepNext/>
      <w:keepLines/>
      <w:spacing w:before="240" w:after="40"/>
      <w:outlineLvl w:val="3"/>
    </w:pPr>
    <w:rPr>
      <w:b/>
      <w:sz w:val="24"/>
      <w:szCs w:val="24"/>
    </w:rPr>
  </w:style>
  <w:style w:type="paragraph" w:styleId="5">
    <w:name w:val="heading 5"/>
    <w:basedOn w:val="a"/>
    <w:next w:val="a"/>
    <w:uiPriority w:val="9"/>
    <w:semiHidden/>
    <w:unhideWhenUsed/>
    <w:qFormat/>
    <w:rsid w:val="00AA42D3"/>
    <w:pPr>
      <w:keepNext/>
      <w:keepLines/>
      <w:spacing w:before="220" w:after="40"/>
      <w:outlineLvl w:val="4"/>
    </w:pPr>
    <w:rPr>
      <w:b/>
    </w:rPr>
  </w:style>
  <w:style w:type="paragraph" w:styleId="6">
    <w:name w:val="heading 6"/>
    <w:basedOn w:val="a"/>
    <w:next w:val="a"/>
    <w:uiPriority w:val="9"/>
    <w:semiHidden/>
    <w:unhideWhenUsed/>
    <w:qFormat/>
    <w:rsid w:val="00AA42D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AA42D3"/>
    <w:tblPr>
      <w:tblCellMar>
        <w:top w:w="0" w:type="dxa"/>
        <w:left w:w="0" w:type="dxa"/>
        <w:bottom w:w="0" w:type="dxa"/>
        <w:right w:w="0" w:type="dxa"/>
      </w:tblCellMar>
    </w:tblPr>
  </w:style>
  <w:style w:type="paragraph" w:styleId="a3">
    <w:name w:val="Title"/>
    <w:basedOn w:val="a"/>
    <w:next w:val="a"/>
    <w:uiPriority w:val="10"/>
    <w:qFormat/>
    <w:rsid w:val="00AA42D3"/>
    <w:pPr>
      <w:keepNext/>
      <w:keepLines/>
      <w:spacing w:before="480" w:after="120"/>
    </w:pPr>
    <w:rPr>
      <w:b/>
      <w:sz w:val="72"/>
      <w:szCs w:val="72"/>
    </w:rPr>
  </w:style>
  <w:style w:type="table" w:styleId="a4">
    <w:name w:val="Table Grid"/>
    <w:basedOn w:val="a1"/>
    <w:uiPriority w:val="99"/>
    <w:rsid w:val="00DB6462"/>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B6462"/>
    <w:pPr>
      <w:ind w:left="720"/>
      <w:contextualSpacing/>
    </w:pPr>
    <w:rPr>
      <w:kern w:val="2"/>
    </w:rPr>
  </w:style>
  <w:style w:type="table" w:customStyle="1" w:styleId="11">
    <w:name w:val="Сетка таблицы1"/>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B6462"/>
    <w:rPr>
      <w:color w:val="0563C1" w:themeColor="hyperlink"/>
      <w:u w:val="single"/>
    </w:rPr>
  </w:style>
  <w:style w:type="character" w:customStyle="1" w:styleId="12">
    <w:name w:val="Неразрешенное упоминание1"/>
    <w:basedOn w:val="a0"/>
    <w:uiPriority w:val="99"/>
    <w:semiHidden/>
    <w:unhideWhenUsed/>
    <w:rsid w:val="00DB6462"/>
    <w:rPr>
      <w:color w:val="605E5C"/>
      <w:shd w:val="clear" w:color="auto" w:fill="E1DFDD"/>
    </w:rPr>
  </w:style>
  <w:style w:type="numbering" w:customStyle="1" w:styleId="13">
    <w:name w:val="Нет списка1"/>
    <w:next w:val="a2"/>
    <w:uiPriority w:val="99"/>
    <w:semiHidden/>
    <w:unhideWhenUsed/>
    <w:rsid w:val="00DB6462"/>
  </w:style>
  <w:style w:type="table" w:customStyle="1" w:styleId="14">
    <w:name w:val="Сетка таблицы светлая1"/>
    <w:basedOn w:val="a1"/>
    <w:uiPriority w:val="40"/>
    <w:rsid w:val="00DB64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DB646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DB64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
    <w:name w:val="Нет списка11"/>
    <w:next w:val="a2"/>
    <w:uiPriority w:val="99"/>
    <w:semiHidden/>
    <w:unhideWhenUsed/>
    <w:rsid w:val="00DB6462"/>
  </w:style>
  <w:style w:type="table" w:customStyle="1" w:styleId="22">
    <w:name w:val="Сетка таблицы2"/>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qFormat/>
    <w:rsid w:val="008477A5"/>
    <w:pPr>
      <w:spacing w:after="0" w:line="240" w:lineRule="auto"/>
    </w:pPr>
    <w:rPr>
      <w:rFonts w:cs="Times New Roman"/>
    </w:rPr>
  </w:style>
  <w:style w:type="character" w:customStyle="1" w:styleId="a8">
    <w:name w:val="Без интервала Знак"/>
    <w:link w:val="a7"/>
    <w:locked/>
    <w:rsid w:val="008477A5"/>
    <w:rPr>
      <w:rFonts w:ascii="Calibri" w:eastAsia="Calibri" w:hAnsi="Calibri" w:cs="Times New Roman"/>
    </w:rPr>
  </w:style>
  <w:style w:type="character" w:customStyle="1" w:styleId="10">
    <w:name w:val="Заголовок 1 Знак"/>
    <w:basedOn w:val="a0"/>
    <w:link w:val="1"/>
    <w:uiPriority w:val="9"/>
    <w:rsid w:val="00375CF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F007DA"/>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701969"/>
    <w:pPr>
      <w:outlineLvl w:val="9"/>
    </w:pPr>
  </w:style>
  <w:style w:type="paragraph" w:styleId="15">
    <w:name w:val="toc 1"/>
    <w:basedOn w:val="a"/>
    <w:next w:val="a"/>
    <w:autoRedefine/>
    <w:uiPriority w:val="39"/>
    <w:unhideWhenUsed/>
    <w:rsid w:val="00247791"/>
    <w:pPr>
      <w:tabs>
        <w:tab w:val="left" w:pos="426"/>
        <w:tab w:val="right" w:leader="dot" w:pos="9060"/>
      </w:tabs>
      <w:spacing w:after="100" w:line="276" w:lineRule="auto"/>
      <w:jc w:val="both"/>
    </w:pPr>
  </w:style>
  <w:style w:type="paragraph" w:styleId="23">
    <w:name w:val="toc 2"/>
    <w:basedOn w:val="a"/>
    <w:next w:val="a"/>
    <w:autoRedefine/>
    <w:uiPriority w:val="39"/>
    <w:unhideWhenUsed/>
    <w:rsid w:val="00701969"/>
    <w:pPr>
      <w:spacing w:after="100"/>
      <w:ind w:left="220"/>
    </w:pPr>
  </w:style>
  <w:style w:type="paragraph" w:styleId="30">
    <w:name w:val="toc 3"/>
    <w:basedOn w:val="a"/>
    <w:next w:val="a"/>
    <w:autoRedefine/>
    <w:uiPriority w:val="39"/>
    <w:unhideWhenUsed/>
    <w:rsid w:val="00701969"/>
    <w:pPr>
      <w:spacing w:after="100"/>
      <w:ind w:left="440"/>
    </w:pPr>
    <w:rPr>
      <w:rFonts w:eastAsiaTheme="minorEastAsia"/>
      <w:kern w:val="2"/>
    </w:rPr>
  </w:style>
  <w:style w:type="paragraph" w:styleId="40">
    <w:name w:val="toc 4"/>
    <w:basedOn w:val="a"/>
    <w:next w:val="a"/>
    <w:autoRedefine/>
    <w:uiPriority w:val="39"/>
    <w:unhideWhenUsed/>
    <w:rsid w:val="00701969"/>
    <w:pPr>
      <w:spacing w:after="100"/>
      <w:ind w:left="660"/>
    </w:pPr>
    <w:rPr>
      <w:rFonts w:eastAsiaTheme="minorEastAsia"/>
      <w:kern w:val="2"/>
    </w:rPr>
  </w:style>
  <w:style w:type="paragraph" w:styleId="50">
    <w:name w:val="toc 5"/>
    <w:basedOn w:val="a"/>
    <w:next w:val="a"/>
    <w:autoRedefine/>
    <w:uiPriority w:val="39"/>
    <w:unhideWhenUsed/>
    <w:rsid w:val="00701969"/>
    <w:pPr>
      <w:spacing w:after="100"/>
      <w:ind w:left="880"/>
    </w:pPr>
    <w:rPr>
      <w:rFonts w:eastAsiaTheme="minorEastAsia"/>
      <w:kern w:val="2"/>
    </w:rPr>
  </w:style>
  <w:style w:type="paragraph" w:styleId="60">
    <w:name w:val="toc 6"/>
    <w:basedOn w:val="a"/>
    <w:next w:val="a"/>
    <w:autoRedefine/>
    <w:uiPriority w:val="39"/>
    <w:unhideWhenUsed/>
    <w:rsid w:val="00701969"/>
    <w:pPr>
      <w:spacing w:after="100"/>
      <w:ind w:left="1100"/>
    </w:pPr>
    <w:rPr>
      <w:rFonts w:eastAsiaTheme="minorEastAsia"/>
      <w:kern w:val="2"/>
    </w:rPr>
  </w:style>
  <w:style w:type="paragraph" w:styleId="7">
    <w:name w:val="toc 7"/>
    <w:basedOn w:val="a"/>
    <w:next w:val="a"/>
    <w:autoRedefine/>
    <w:uiPriority w:val="39"/>
    <w:unhideWhenUsed/>
    <w:rsid w:val="00701969"/>
    <w:pPr>
      <w:spacing w:after="100"/>
      <w:ind w:left="1320"/>
    </w:pPr>
    <w:rPr>
      <w:rFonts w:eastAsiaTheme="minorEastAsia"/>
      <w:kern w:val="2"/>
    </w:rPr>
  </w:style>
  <w:style w:type="paragraph" w:styleId="8">
    <w:name w:val="toc 8"/>
    <w:basedOn w:val="a"/>
    <w:next w:val="a"/>
    <w:autoRedefine/>
    <w:uiPriority w:val="39"/>
    <w:unhideWhenUsed/>
    <w:rsid w:val="00701969"/>
    <w:pPr>
      <w:spacing w:after="100"/>
      <w:ind w:left="1540"/>
    </w:pPr>
    <w:rPr>
      <w:rFonts w:eastAsiaTheme="minorEastAsia"/>
      <w:kern w:val="2"/>
    </w:rPr>
  </w:style>
  <w:style w:type="paragraph" w:styleId="9">
    <w:name w:val="toc 9"/>
    <w:basedOn w:val="a"/>
    <w:next w:val="a"/>
    <w:autoRedefine/>
    <w:uiPriority w:val="39"/>
    <w:unhideWhenUsed/>
    <w:rsid w:val="00701969"/>
    <w:pPr>
      <w:spacing w:after="100"/>
      <w:ind w:left="1760"/>
    </w:pPr>
    <w:rPr>
      <w:rFonts w:eastAsiaTheme="minorEastAsia"/>
      <w:kern w:val="2"/>
    </w:rPr>
  </w:style>
  <w:style w:type="character" w:customStyle="1" w:styleId="24">
    <w:name w:val="Неразрешенное упоминание2"/>
    <w:basedOn w:val="a0"/>
    <w:uiPriority w:val="99"/>
    <w:semiHidden/>
    <w:unhideWhenUsed/>
    <w:rsid w:val="00701969"/>
    <w:rPr>
      <w:color w:val="605E5C"/>
      <w:shd w:val="clear" w:color="auto" w:fill="E1DFDD"/>
    </w:rPr>
  </w:style>
  <w:style w:type="paragraph" w:styleId="aa">
    <w:name w:val="header"/>
    <w:basedOn w:val="a"/>
    <w:link w:val="ab"/>
    <w:uiPriority w:val="99"/>
    <w:unhideWhenUsed/>
    <w:rsid w:val="0070196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1969"/>
  </w:style>
  <w:style w:type="paragraph" w:styleId="ac">
    <w:name w:val="footer"/>
    <w:basedOn w:val="a"/>
    <w:link w:val="ad"/>
    <w:uiPriority w:val="99"/>
    <w:unhideWhenUsed/>
    <w:rsid w:val="0070196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1969"/>
  </w:style>
  <w:style w:type="paragraph" w:styleId="ae">
    <w:name w:val="Subtitle"/>
    <w:basedOn w:val="a"/>
    <w:next w:val="a"/>
    <w:uiPriority w:val="11"/>
    <w:qFormat/>
    <w:rsid w:val="00AA42D3"/>
    <w:pPr>
      <w:keepNext/>
      <w:keepLines/>
      <w:spacing w:before="360" w:after="80"/>
    </w:pPr>
    <w:rPr>
      <w:rFonts w:ascii="Georgia" w:eastAsia="Georgia" w:hAnsi="Georgia" w:cs="Georgia"/>
      <w:i/>
      <w:color w:val="666666"/>
      <w:sz w:val="48"/>
      <w:szCs w:val="48"/>
    </w:rPr>
  </w:style>
  <w:style w:type="table" w:customStyle="1" w:styleId="af">
    <w:basedOn w:val="TableNormal"/>
    <w:rsid w:val="00AA42D3"/>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rsid w:val="00AA42D3"/>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rsid w:val="00AA42D3"/>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rsid w:val="00AA42D3"/>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rsid w:val="00AA42D3"/>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rsid w:val="00AA42D3"/>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7A3448"/>
    <w:pPr>
      <w:spacing w:after="120" w:line="240" w:lineRule="auto"/>
    </w:pPr>
    <w:rPr>
      <w:rFonts w:cs="Times New Roman"/>
      <w:sz w:val="20"/>
      <w:szCs w:val="20"/>
    </w:rPr>
  </w:style>
  <w:style w:type="character" w:customStyle="1" w:styleId="af6">
    <w:name w:val="Основной текст Знак"/>
    <w:basedOn w:val="a0"/>
    <w:link w:val="af5"/>
    <w:rsid w:val="007A3448"/>
    <w:rPr>
      <w:rFonts w:cs="Times New Roman"/>
      <w:sz w:val="20"/>
      <w:szCs w:val="20"/>
    </w:rPr>
  </w:style>
  <w:style w:type="paragraph" w:styleId="HTML">
    <w:name w:val="HTML Preformatted"/>
    <w:basedOn w:val="a"/>
    <w:link w:val="HTML0"/>
    <w:uiPriority w:val="99"/>
    <w:unhideWhenUsed/>
    <w:rsid w:val="007A3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A3448"/>
    <w:rPr>
      <w:rFonts w:ascii="Courier New" w:eastAsia="Times New Roman" w:hAnsi="Courier New" w:cs="Courier New"/>
      <w:sz w:val="20"/>
      <w:szCs w:val="20"/>
    </w:rPr>
  </w:style>
  <w:style w:type="paragraph" w:styleId="af7">
    <w:name w:val="Balloon Text"/>
    <w:basedOn w:val="a"/>
    <w:link w:val="af8"/>
    <w:uiPriority w:val="99"/>
    <w:semiHidden/>
    <w:unhideWhenUsed/>
    <w:rsid w:val="007B7219"/>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7B7219"/>
    <w:rPr>
      <w:rFonts w:ascii="Tahoma" w:hAnsi="Tahoma" w:cs="Tahoma"/>
      <w:sz w:val="16"/>
      <w:szCs w:val="16"/>
    </w:rPr>
  </w:style>
  <w:style w:type="character" w:customStyle="1" w:styleId="apple-converted-space">
    <w:name w:val="apple-converted-space"/>
    <w:basedOn w:val="a0"/>
    <w:rsid w:val="00B013F4"/>
  </w:style>
</w:styles>
</file>

<file path=word/webSettings.xml><?xml version="1.0" encoding="utf-8"?>
<w:webSettings xmlns:r="http://schemas.openxmlformats.org/officeDocument/2006/relationships" xmlns:w="http://schemas.openxmlformats.org/wordprocessingml/2006/main">
  <w:divs>
    <w:div w:id="1345858483">
      <w:bodyDiv w:val="1"/>
      <w:marLeft w:val="0"/>
      <w:marRight w:val="0"/>
      <w:marTop w:val="0"/>
      <w:marBottom w:val="0"/>
      <w:divBdr>
        <w:top w:val="none" w:sz="0" w:space="0" w:color="auto"/>
        <w:left w:val="none" w:sz="0" w:space="0" w:color="auto"/>
        <w:bottom w:val="none" w:sz="0" w:space="0" w:color="auto"/>
        <w:right w:val="none" w:sz="0" w:space="0" w:color="auto"/>
      </w:divBdr>
    </w:div>
    <w:div w:id="1694304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u6DSu+f74eA9gh8MRR4AFi/Q==">CgMxLjAyCGguZ2pkZ3hzMgloLjMwajB6bGwyCWguMWZvYjl0ZTIJaC4zem55c2g3MgloLjJldDkycDAyDmgudWVubTh5N2hqcGg3Mg5oLmQ2OXloejlwYXhqZTIOaC5kNjl5aHo5cGF4amUyDmguZDY5eWh6OXBheGplMg5oLjNnZzBrcTd0MnJiejIOaC5kNjl5aHo5cGF4amUyDmguNmF2bTBoMWIxY2dvMghoLnR5amN3dDIOaC52cjlzNjltYTl4NHMyDmguczR3bHNoN2wyZnY3Mg5oLnZ1djRweXYzY3k2djIOaC52dXY0cHl2M2N5NnYyDmgudnV2NHB5djNjeTZ2Mg5oLnZ1djRweXYzY3k2djIOaC44c2FlYjNzYXY2eWEyDmgucmtkczR1bGR3OGFsMgloLjNkeTZ2a204AHIhMXYwS3luT1VoS2w0Y2hoOHgwOUFMRUM1TkdYVHl6M1R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CF186A7-1C1D-44D9-9F5B-C222EB91D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39</Pages>
  <Words>8987</Words>
  <Characters>51230</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Home</cp:lastModifiedBy>
  <cp:revision>5</cp:revision>
  <dcterms:created xsi:type="dcterms:W3CDTF">2023-11-02T16:32:00Z</dcterms:created>
  <dcterms:modified xsi:type="dcterms:W3CDTF">2023-11-03T00:38:00Z</dcterms:modified>
</cp:coreProperties>
</file>